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CD" w:rsidRDefault="00C552CD" w:rsidP="00C552CD">
      <w:pPr>
        <w:jc w:val="both"/>
        <w:rPr>
          <w:b/>
          <w:bCs/>
          <w:sz w:val="22"/>
          <w:szCs w:val="22"/>
        </w:rPr>
      </w:pPr>
      <w:bookmarkStart w:id="0" w:name="_GoBack"/>
      <w:bookmarkEnd w:id="0"/>
    </w:p>
    <w:p w:rsidR="002C7A42" w:rsidRPr="002C7A42" w:rsidRDefault="002C7A42" w:rsidP="00C552CD">
      <w:pPr>
        <w:ind w:left="5664" w:firstLine="708"/>
        <w:jc w:val="center"/>
        <w:rPr>
          <w:b/>
          <w:bCs/>
          <w:sz w:val="22"/>
          <w:szCs w:val="22"/>
        </w:rPr>
      </w:pPr>
      <w:r w:rsidRPr="002C7A42">
        <w:rPr>
          <w:b/>
          <w:bCs/>
          <w:sz w:val="22"/>
          <w:szCs w:val="22"/>
        </w:rPr>
        <w:t xml:space="preserve">Приложение № 2 </w:t>
      </w:r>
    </w:p>
    <w:p w:rsidR="002C7A42" w:rsidRPr="006C6223" w:rsidRDefault="002C7A42" w:rsidP="002C7A42">
      <w:pPr>
        <w:pStyle w:val="2"/>
        <w:ind w:left="4956" w:firstLine="708"/>
        <w:jc w:val="both"/>
        <w:rPr>
          <w:i/>
        </w:rPr>
      </w:pPr>
      <w:r>
        <w:rPr>
          <w:i/>
        </w:rPr>
        <w:t>(Приложение 1</w:t>
      </w:r>
      <w:r w:rsidRPr="006C6223">
        <w:rPr>
          <w:i/>
        </w:rPr>
        <w:t xml:space="preserve"> к котировочной заявке)</w:t>
      </w:r>
    </w:p>
    <w:p w:rsidR="002C7A42" w:rsidRPr="00FD273F" w:rsidRDefault="002C7A42" w:rsidP="002C7A42">
      <w:pPr>
        <w:ind w:left="5664" w:firstLine="6"/>
        <w:jc w:val="both"/>
      </w:pPr>
      <w:r>
        <w:t xml:space="preserve">к Извещению о запросе котировок </w:t>
      </w:r>
      <w:r w:rsidR="00C552CD">
        <w:rPr>
          <w:sz w:val="22"/>
          <w:szCs w:val="22"/>
        </w:rPr>
        <w:t xml:space="preserve">от </w:t>
      </w:r>
      <w:r w:rsidR="00BB78E2">
        <w:rPr>
          <w:b/>
          <w:bCs/>
        </w:rPr>
        <w:t>06</w:t>
      </w:r>
      <w:r w:rsidR="001479F9" w:rsidRPr="001479F9">
        <w:rPr>
          <w:b/>
          <w:bCs/>
        </w:rPr>
        <w:t>.0</w:t>
      </w:r>
      <w:r w:rsidR="00BB78E2">
        <w:rPr>
          <w:b/>
          <w:bCs/>
        </w:rPr>
        <w:t>4</w:t>
      </w:r>
      <w:r w:rsidR="001479F9" w:rsidRPr="001479F9">
        <w:rPr>
          <w:b/>
          <w:bCs/>
        </w:rPr>
        <w:t>.2012 № ЗК-ДВД–</w:t>
      </w:r>
      <w:r w:rsidR="00BB78E2">
        <w:rPr>
          <w:b/>
          <w:bCs/>
        </w:rPr>
        <w:t>51</w:t>
      </w:r>
    </w:p>
    <w:p w:rsidR="002E76FC" w:rsidRDefault="002E76FC" w:rsidP="0083504A">
      <w:pPr>
        <w:jc w:val="center"/>
        <w:rPr>
          <w:b/>
          <w:bCs/>
        </w:rPr>
      </w:pPr>
    </w:p>
    <w:p w:rsidR="00BB78E2" w:rsidRDefault="00BB78E2" w:rsidP="00BB78E2">
      <w:pPr>
        <w:jc w:val="center"/>
        <w:rPr>
          <w:b/>
          <w:bCs/>
        </w:rPr>
      </w:pPr>
      <w:r w:rsidRPr="002E640E">
        <w:rPr>
          <w:b/>
          <w:bCs/>
        </w:rPr>
        <w:t>Техническое задание</w:t>
      </w:r>
    </w:p>
    <w:p w:rsidR="00BB78E2" w:rsidRPr="002E640E" w:rsidRDefault="00BB78E2" w:rsidP="00BB78E2">
      <w:pPr>
        <w:jc w:val="center"/>
        <w:rPr>
          <w:b/>
          <w:bCs/>
        </w:rPr>
      </w:pPr>
      <w:r>
        <w:rPr>
          <w:b/>
          <w:bCs/>
        </w:rPr>
        <w:t xml:space="preserve">на выполнение работ по изготовлению </w:t>
      </w:r>
      <w:r w:rsidRPr="002E640E">
        <w:rPr>
          <w:b/>
          <w:bCs/>
        </w:rPr>
        <w:t xml:space="preserve">кожгалантерейной продукции для нужд </w:t>
      </w:r>
      <w:r>
        <w:rPr>
          <w:b/>
          <w:bCs/>
        </w:rPr>
        <w:br/>
      </w:r>
      <w:r w:rsidRPr="002E640E">
        <w:rPr>
          <w:b/>
          <w:bCs/>
        </w:rPr>
        <w:t>ОАО «Курорты Северного Кавказа».</w:t>
      </w:r>
    </w:p>
    <w:p w:rsidR="00BB78E2" w:rsidRDefault="00BB78E2" w:rsidP="00BB78E2">
      <w:pPr>
        <w:jc w:val="center"/>
        <w:rPr>
          <w:b/>
          <w:bCs/>
        </w:rPr>
      </w:pPr>
    </w:p>
    <w:tbl>
      <w:tblPr>
        <w:tblW w:w="9036" w:type="dxa"/>
        <w:tblInd w:w="108" w:type="dxa"/>
        <w:tblLook w:val="04A0" w:firstRow="1" w:lastRow="0" w:firstColumn="1" w:lastColumn="0" w:noHBand="0" w:noVBand="1"/>
      </w:tblPr>
      <w:tblGrid>
        <w:gridCol w:w="4678"/>
        <w:gridCol w:w="2410"/>
        <w:gridCol w:w="1948"/>
      </w:tblGrid>
      <w:tr w:rsidR="00BB78E2" w:rsidRPr="002E640E" w:rsidTr="00A3425D">
        <w:trPr>
          <w:trHeight w:val="439"/>
        </w:trPr>
        <w:tc>
          <w:tcPr>
            <w:tcW w:w="4678" w:type="dxa"/>
            <w:tcBorders>
              <w:top w:val="single" w:sz="4" w:space="0" w:color="auto"/>
              <w:left w:val="single" w:sz="4" w:space="0" w:color="auto"/>
              <w:bottom w:val="single" w:sz="4" w:space="0" w:color="auto"/>
              <w:right w:val="single" w:sz="4" w:space="0" w:color="auto"/>
            </w:tcBorders>
          </w:tcPr>
          <w:p w:rsidR="00BB78E2" w:rsidRPr="002E640E" w:rsidRDefault="00BB78E2" w:rsidP="00A3425D">
            <w:pPr>
              <w:rPr>
                <w:rFonts w:eastAsia="Calibri"/>
                <w:b/>
                <w:lang w:eastAsia="en-US"/>
              </w:rPr>
            </w:pPr>
            <w:r w:rsidRPr="002E640E">
              <w:rPr>
                <w:rFonts w:eastAsia="Calibri"/>
                <w:b/>
                <w:lang w:eastAsia="en-US"/>
              </w:rPr>
              <w:t>Наименование</w:t>
            </w:r>
          </w:p>
        </w:tc>
        <w:tc>
          <w:tcPr>
            <w:tcW w:w="2410" w:type="dxa"/>
            <w:tcBorders>
              <w:top w:val="single" w:sz="4" w:space="0" w:color="auto"/>
              <w:left w:val="single" w:sz="4" w:space="0" w:color="auto"/>
              <w:bottom w:val="single" w:sz="4" w:space="0" w:color="auto"/>
              <w:right w:val="single" w:sz="4" w:space="0" w:color="auto"/>
            </w:tcBorders>
          </w:tcPr>
          <w:p w:rsidR="00BB78E2" w:rsidRPr="002E640E" w:rsidRDefault="00BB78E2" w:rsidP="00A3425D">
            <w:pPr>
              <w:rPr>
                <w:rFonts w:eastAsia="Calibri"/>
                <w:b/>
                <w:lang w:eastAsia="en-US"/>
              </w:rPr>
            </w:pPr>
          </w:p>
          <w:p w:rsidR="00BB78E2" w:rsidRPr="002E640E" w:rsidRDefault="00EC1FCC" w:rsidP="00A3425D">
            <w:pPr>
              <w:rPr>
                <w:rFonts w:eastAsia="Calibri"/>
                <w:b/>
                <w:lang w:eastAsia="en-US"/>
              </w:rPr>
            </w:pPr>
            <w:r>
              <w:rPr>
                <w:noProof/>
              </w:rPr>
              <w:drawing>
                <wp:anchor distT="0" distB="0" distL="114300" distR="114300" simplePos="0" relativeHeight="251657728" behindDoc="1" locked="0" layoutInCell="1" allowOverlap="1">
                  <wp:simplePos x="0" y="0"/>
                  <wp:positionH relativeFrom="column">
                    <wp:posOffset>-21590</wp:posOffset>
                  </wp:positionH>
                  <wp:positionV relativeFrom="paragraph">
                    <wp:posOffset>128905</wp:posOffset>
                  </wp:positionV>
                  <wp:extent cx="914400" cy="1141095"/>
                  <wp:effectExtent l="0" t="0" r="0" b="1905"/>
                  <wp:wrapNone/>
                  <wp:docPr id="4" name="Рисунок 4" descr="папка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пка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8E2" w:rsidRPr="002E640E">
              <w:rPr>
                <w:rFonts w:eastAsia="Calibri"/>
                <w:b/>
                <w:lang w:eastAsia="en-US"/>
              </w:rPr>
              <w:t>Изображение</w:t>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78E2" w:rsidRPr="002E640E" w:rsidRDefault="00BB78E2" w:rsidP="00A3425D">
            <w:pPr>
              <w:rPr>
                <w:rFonts w:eastAsia="Calibri"/>
                <w:b/>
                <w:lang w:eastAsia="en-US"/>
              </w:rPr>
            </w:pPr>
            <w:r w:rsidRPr="002E640E">
              <w:rPr>
                <w:rFonts w:eastAsia="Calibri"/>
                <w:b/>
                <w:lang w:eastAsia="en-US"/>
              </w:rPr>
              <w:t>Количество/</w:t>
            </w:r>
          </w:p>
          <w:p w:rsidR="00BB78E2" w:rsidRPr="002E640E" w:rsidRDefault="00BB78E2" w:rsidP="00A3425D">
            <w:pPr>
              <w:rPr>
                <w:rFonts w:eastAsia="Calibri"/>
                <w:b/>
                <w:lang w:eastAsia="en-US"/>
              </w:rPr>
            </w:pPr>
            <w:r w:rsidRPr="002E640E">
              <w:rPr>
                <w:rFonts w:eastAsia="Calibri"/>
                <w:b/>
                <w:lang w:eastAsia="en-US"/>
              </w:rPr>
              <w:t>штук</w:t>
            </w:r>
          </w:p>
        </w:tc>
      </w:tr>
      <w:tr w:rsidR="00BB78E2" w:rsidRPr="002E640E" w:rsidTr="00A3425D">
        <w:trPr>
          <w:trHeight w:val="1709"/>
        </w:trPr>
        <w:tc>
          <w:tcPr>
            <w:tcW w:w="4678" w:type="dxa"/>
            <w:tcBorders>
              <w:top w:val="single" w:sz="4" w:space="0" w:color="auto"/>
              <w:left w:val="single" w:sz="4" w:space="0" w:color="auto"/>
              <w:bottom w:val="single" w:sz="4" w:space="0" w:color="auto"/>
              <w:right w:val="single" w:sz="4" w:space="0" w:color="auto"/>
            </w:tcBorders>
          </w:tcPr>
          <w:p w:rsidR="00BB78E2" w:rsidRPr="002E640E" w:rsidRDefault="00BB78E2" w:rsidP="00A3425D">
            <w:pPr>
              <w:rPr>
                <w:rFonts w:eastAsia="Calibri"/>
                <w:lang w:eastAsia="en-US"/>
              </w:rPr>
            </w:pPr>
            <w:r w:rsidRPr="002E640E">
              <w:rPr>
                <w:rFonts w:eastAsia="Calibri"/>
                <w:lang w:eastAsia="en-US"/>
              </w:rPr>
              <w:t xml:space="preserve">Папки поздравительные </w:t>
            </w:r>
          </w:p>
          <w:p w:rsidR="00BB78E2" w:rsidRPr="002E640E" w:rsidRDefault="00BB78E2" w:rsidP="00A3425D">
            <w:pPr>
              <w:rPr>
                <w:rFonts w:eastAsia="Calibri"/>
                <w:lang w:eastAsia="en-US"/>
              </w:rPr>
            </w:pPr>
            <w:r w:rsidRPr="002E640E">
              <w:rPr>
                <w:rFonts w:eastAsia="Calibri"/>
                <w:b/>
                <w:lang w:eastAsia="en-US"/>
              </w:rPr>
              <w:t>Цвет:</w:t>
            </w:r>
            <w:r w:rsidRPr="002E640E">
              <w:rPr>
                <w:rFonts w:eastAsia="Calibri"/>
                <w:lang w:eastAsia="en-US"/>
              </w:rPr>
              <w:t xml:space="preserve"> синий</w:t>
            </w:r>
          </w:p>
          <w:p w:rsidR="00BB78E2" w:rsidRPr="002E640E" w:rsidRDefault="00BB78E2" w:rsidP="00A3425D">
            <w:pPr>
              <w:rPr>
                <w:rFonts w:eastAsia="Calibri"/>
                <w:lang w:eastAsia="en-US"/>
              </w:rPr>
            </w:pPr>
            <w:r w:rsidRPr="002E640E">
              <w:rPr>
                <w:rFonts w:eastAsia="Calibri"/>
                <w:b/>
                <w:lang w:eastAsia="en-US"/>
              </w:rPr>
              <w:t>Материал:</w:t>
            </w:r>
            <w:r w:rsidRPr="002E640E">
              <w:rPr>
                <w:rFonts w:eastAsia="Calibri"/>
                <w:lang w:eastAsia="en-US"/>
              </w:rPr>
              <w:t xml:space="preserve"> кожа </w:t>
            </w:r>
          </w:p>
          <w:p w:rsidR="00BB78E2" w:rsidRPr="002E640E" w:rsidRDefault="00BB78E2" w:rsidP="00A3425D">
            <w:pPr>
              <w:rPr>
                <w:rFonts w:eastAsia="Calibri"/>
                <w:lang w:eastAsia="en-US"/>
              </w:rPr>
            </w:pPr>
            <w:r w:rsidRPr="002E640E">
              <w:rPr>
                <w:rFonts w:eastAsia="Calibri"/>
                <w:b/>
                <w:lang w:eastAsia="en-US"/>
              </w:rPr>
              <w:t>Размер:</w:t>
            </w:r>
            <w:r w:rsidRPr="002E640E">
              <w:rPr>
                <w:rFonts w:eastAsia="Calibri"/>
                <w:lang w:eastAsia="en-US"/>
              </w:rPr>
              <w:t xml:space="preserve"> 31х25</w:t>
            </w:r>
          </w:p>
          <w:p w:rsidR="00BB78E2" w:rsidRPr="002E640E" w:rsidRDefault="00BB78E2" w:rsidP="00A3425D">
            <w:pPr>
              <w:rPr>
                <w:rFonts w:eastAsia="Calibri"/>
                <w:lang w:eastAsia="en-US"/>
              </w:rPr>
            </w:pPr>
            <w:r w:rsidRPr="002E640E">
              <w:rPr>
                <w:rFonts w:eastAsia="Calibri"/>
                <w:b/>
                <w:lang w:eastAsia="en-US"/>
              </w:rPr>
              <w:t>Теснение:</w:t>
            </w:r>
            <w:r w:rsidRPr="002E640E">
              <w:rPr>
                <w:rFonts w:eastAsia="Calibri"/>
                <w:lang w:eastAsia="en-US"/>
              </w:rPr>
              <w:t xml:space="preserve"> серебро</w:t>
            </w:r>
          </w:p>
          <w:p w:rsidR="00BB78E2" w:rsidRPr="002E640E" w:rsidRDefault="00BB78E2" w:rsidP="00A3425D">
            <w:pPr>
              <w:rPr>
                <w:rFonts w:eastAsia="Calibri"/>
                <w:lang w:eastAsia="en-US"/>
              </w:rPr>
            </w:pPr>
            <w:r w:rsidRPr="002E640E">
              <w:rPr>
                <w:rFonts w:eastAsia="Calibri"/>
                <w:lang w:eastAsia="en-US"/>
              </w:rPr>
              <w:t>Конгреф</w:t>
            </w:r>
          </w:p>
        </w:tc>
        <w:tc>
          <w:tcPr>
            <w:tcW w:w="2410" w:type="dxa"/>
            <w:tcBorders>
              <w:top w:val="single" w:sz="4" w:space="0" w:color="auto"/>
              <w:left w:val="single" w:sz="4" w:space="0" w:color="auto"/>
              <w:bottom w:val="single" w:sz="4" w:space="0" w:color="auto"/>
              <w:right w:val="single" w:sz="4" w:space="0" w:color="auto"/>
            </w:tcBorders>
          </w:tcPr>
          <w:p w:rsidR="00BB78E2" w:rsidRPr="002E640E" w:rsidRDefault="00EC1FCC" w:rsidP="00A3425D">
            <w:pPr>
              <w:jc w:val="right"/>
              <w:rPr>
                <w:rFonts w:ascii="Calibri" w:hAnsi="Calibri" w:cs="Calibri"/>
                <w:color w:val="000000"/>
                <w:sz w:val="22"/>
                <w:szCs w:val="22"/>
              </w:rPr>
            </w:pPr>
            <w:r>
              <w:rPr>
                <w:noProof/>
              </w:rPr>
              <w:drawing>
                <wp:anchor distT="0" distB="0" distL="114300" distR="114300" simplePos="0" relativeHeight="251655680" behindDoc="1" locked="0" layoutInCell="1" allowOverlap="1">
                  <wp:simplePos x="0" y="0"/>
                  <wp:positionH relativeFrom="column">
                    <wp:posOffset>-64135</wp:posOffset>
                  </wp:positionH>
                  <wp:positionV relativeFrom="paragraph">
                    <wp:posOffset>1024890</wp:posOffset>
                  </wp:positionV>
                  <wp:extent cx="1110615" cy="1254760"/>
                  <wp:effectExtent l="0" t="0" r="0" b="2540"/>
                  <wp:wrapNone/>
                  <wp:docPr id="2" name="Рисунок 2" descr="п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п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0615" cy="1254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8E2" w:rsidRPr="002E640E" w:rsidRDefault="00BB78E2" w:rsidP="00A3425D">
            <w:pPr>
              <w:rPr>
                <w:rFonts w:ascii="Calibri" w:hAnsi="Calibri" w:cs="Calibri"/>
                <w:sz w:val="22"/>
                <w:szCs w:val="22"/>
              </w:rPr>
            </w:pPr>
          </w:p>
          <w:p w:rsidR="00BB78E2" w:rsidRPr="002E640E" w:rsidRDefault="00BB78E2" w:rsidP="00A3425D">
            <w:pPr>
              <w:rPr>
                <w:rFonts w:ascii="Calibri" w:hAnsi="Calibri" w:cs="Calibri"/>
                <w:sz w:val="22"/>
                <w:szCs w:val="22"/>
              </w:rPr>
            </w:pPr>
          </w:p>
          <w:p w:rsidR="00BB78E2" w:rsidRPr="002E640E" w:rsidRDefault="00BB78E2" w:rsidP="004B25E0">
            <w:pPr>
              <w:ind w:firstLine="708"/>
              <w:rPr>
                <w:rFonts w:ascii="Calibri" w:hAnsi="Calibri" w:cs="Calibri"/>
                <w:sz w:val="22"/>
                <w:szCs w:val="22"/>
              </w:rPr>
            </w:pPr>
          </w:p>
          <w:p w:rsidR="00BB78E2" w:rsidRPr="002E640E" w:rsidRDefault="00BB78E2" w:rsidP="00A3425D">
            <w:pPr>
              <w:rPr>
                <w:rFonts w:ascii="Calibri" w:hAnsi="Calibri" w:cs="Calibri"/>
                <w:sz w:val="22"/>
                <w:szCs w:val="22"/>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78E2" w:rsidRPr="002E640E" w:rsidRDefault="00BB78E2" w:rsidP="00A3425D">
            <w:pPr>
              <w:jc w:val="center"/>
              <w:rPr>
                <w:rFonts w:eastAsia="Calibri"/>
                <w:lang w:eastAsia="en-US"/>
              </w:rPr>
            </w:pPr>
            <w:r w:rsidRPr="002E640E">
              <w:rPr>
                <w:rFonts w:eastAsia="Calibri"/>
                <w:lang w:eastAsia="en-US"/>
              </w:rPr>
              <w:t>30</w:t>
            </w:r>
          </w:p>
        </w:tc>
      </w:tr>
      <w:tr w:rsidR="00BB78E2" w:rsidRPr="002E640E" w:rsidTr="00A3425D">
        <w:trPr>
          <w:trHeight w:val="154"/>
        </w:trPr>
        <w:tc>
          <w:tcPr>
            <w:tcW w:w="4678" w:type="dxa"/>
            <w:tcBorders>
              <w:top w:val="single" w:sz="4" w:space="0" w:color="auto"/>
              <w:left w:val="single" w:sz="4" w:space="0" w:color="auto"/>
              <w:bottom w:val="single" w:sz="4" w:space="0" w:color="auto"/>
              <w:right w:val="single" w:sz="4" w:space="0" w:color="auto"/>
            </w:tcBorders>
          </w:tcPr>
          <w:p w:rsidR="00BB78E2" w:rsidRPr="002E640E" w:rsidRDefault="00BB78E2" w:rsidP="00A3425D">
            <w:pPr>
              <w:rPr>
                <w:rFonts w:eastAsia="Calibri"/>
                <w:lang w:eastAsia="en-US"/>
              </w:rPr>
            </w:pPr>
            <w:r w:rsidRPr="002E640E">
              <w:rPr>
                <w:rFonts w:eastAsia="Calibri"/>
                <w:lang w:eastAsia="en-US"/>
              </w:rPr>
              <w:t>Папка объемная с откидными клапанами  «На подпись»</w:t>
            </w:r>
          </w:p>
          <w:p w:rsidR="00BB78E2" w:rsidRPr="002E640E" w:rsidRDefault="00BB78E2" w:rsidP="00A3425D">
            <w:pPr>
              <w:rPr>
                <w:rFonts w:eastAsia="Calibri"/>
                <w:lang w:eastAsia="en-US"/>
              </w:rPr>
            </w:pPr>
            <w:r w:rsidRPr="002E640E">
              <w:rPr>
                <w:rFonts w:eastAsia="Calibri"/>
                <w:b/>
                <w:lang w:eastAsia="en-US"/>
              </w:rPr>
              <w:t>Цвет:</w:t>
            </w:r>
            <w:r w:rsidRPr="002E640E">
              <w:rPr>
                <w:rFonts w:eastAsia="Calibri"/>
                <w:lang w:eastAsia="en-US"/>
              </w:rPr>
              <w:t xml:space="preserve"> синий</w:t>
            </w:r>
          </w:p>
          <w:p w:rsidR="00BB78E2" w:rsidRPr="002E640E" w:rsidRDefault="00BB78E2" w:rsidP="00A3425D">
            <w:pPr>
              <w:rPr>
                <w:rFonts w:eastAsia="Calibri"/>
                <w:lang w:eastAsia="en-US"/>
              </w:rPr>
            </w:pPr>
            <w:r w:rsidRPr="002E640E">
              <w:rPr>
                <w:rFonts w:eastAsia="Calibri"/>
                <w:b/>
                <w:lang w:eastAsia="en-US"/>
              </w:rPr>
              <w:t>Материал:</w:t>
            </w:r>
            <w:r w:rsidRPr="002E640E">
              <w:rPr>
                <w:rFonts w:eastAsia="Calibri"/>
                <w:lang w:eastAsia="en-US"/>
              </w:rPr>
              <w:t xml:space="preserve"> кожа </w:t>
            </w:r>
          </w:p>
          <w:p w:rsidR="00BB78E2" w:rsidRPr="002E640E" w:rsidRDefault="00BB78E2" w:rsidP="00A3425D">
            <w:pPr>
              <w:rPr>
                <w:rFonts w:eastAsia="Calibri"/>
                <w:lang w:eastAsia="en-US"/>
              </w:rPr>
            </w:pPr>
            <w:r w:rsidRPr="002E640E">
              <w:rPr>
                <w:rFonts w:eastAsia="Calibri"/>
                <w:b/>
                <w:lang w:eastAsia="en-US"/>
              </w:rPr>
              <w:t>Размер:</w:t>
            </w:r>
            <w:r w:rsidRPr="002E640E">
              <w:rPr>
                <w:rFonts w:eastAsia="Calibri"/>
                <w:lang w:eastAsia="en-US"/>
              </w:rPr>
              <w:t xml:space="preserve"> 31х25</w:t>
            </w:r>
          </w:p>
          <w:p w:rsidR="00BB78E2" w:rsidRPr="002E640E" w:rsidRDefault="00BB78E2" w:rsidP="00A3425D">
            <w:r w:rsidRPr="002E640E">
              <w:rPr>
                <w:b/>
              </w:rPr>
              <w:t>Теснение:</w:t>
            </w:r>
            <w:r w:rsidRPr="002E640E">
              <w:t xml:space="preserve"> серебро</w:t>
            </w:r>
          </w:p>
          <w:p w:rsidR="00BB78E2" w:rsidRPr="002E640E" w:rsidRDefault="00BB78E2" w:rsidP="00A3425D">
            <w:r w:rsidRPr="002E640E">
              <w:t>Конгреф</w:t>
            </w:r>
          </w:p>
        </w:tc>
        <w:tc>
          <w:tcPr>
            <w:tcW w:w="2410" w:type="dxa"/>
            <w:tcBorders>
              <w:top w:val="single" w:sz="4" w:space="0" w:color="auto"/>
              <w:left w:val="single" w:sz="4" w:space="0" w:color="auto"/>
              <w:bottom w:val="single" w:sz="4" w:space="0" w:color="auto"/>
              <w:right w:val="single" w:sz="4" w:space="0" w:color="auto"/>
            </w:tcBorders>
          </w:tcPr>
          <w:p w:rsidR="00BB78E2" w:rsidRPr="002E640E" w:rsidRDefault="00EC1FCC" w:rsidP="00A3425D">
            <w:pPr>
              <w:jc w:val="right"/>
              <w:rPr>
                <w:rFonts w:ascii="Calibri" w:hAnsi="Calibri" w:cs="Calibri"/>
                <w:color w:val="000000"/>
                <w:sz w:val="22"/>
                <w:szCs w:val="22"/>
              </w:rPr>
            </w:pPr>
            <w:r>
              <w:rPr>
                <w:noProof/>
              </w:rPr>
              <w:drawing>
                <wp:anchor distT="0" distB="0" distL="114300" distR="114300" simplePos="0" relativeHeight="251656704" behindDoc="1" locked="0" layoutInCell="1" allowOverlap="1">
                  <wp:simplePos x="0" y="0"/>
                  <wp:positionH relativeFrom="column">
                    <wp:posOffset>27940</wp:posOffset>
                  </wp:positionH>
                  <wp:positionV relativeFrom="paragraph">
                    <wp:posOffset>1153795</wp:posOffset>
                  </wp:positionV>
                  <wp:extent cx="929005" cy="1200785"/>
                  <wp:effectExtent l="0" t="0" r="4445" b="0"/>
                  <wp:wrapNone/>
                  <wp:docPr id="3" name="Рисунок 3" descr="папк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пка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9005" cy="1200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78E2" w:rsidRPr="002E640E" w:rsidRDefault="00BB78E2" w:rsidP="00A3425D">
            <w:pPr>
              <w:jc w:val="center"/>
              <w:rPr>
                <w:rFonts w:eastAsia="Calibri"/>
                <w:lang w:eastAsia="en-US"/>
              </w:rPr>
            </w:pPr>
            <w:r w:rsidRPr="002E640E">
              <w:rPr>
                <w:rFonts w:eastAsia="Calibri"/>
                <w:lang w:eastAsia="en-US"/>
              </w:rPr>
              <w:t>22</w:t>
            </w:r>
          </w:p>
        </w:tc>
      </w:tr>
      <w:tr w:rsidR="00BB78E2" w:rsidRPr="002E640E" w:rsidTr="00A3425D">
        <w:trPr>
          <w:trHeight w:val="733"/>
        </w:trPr>
        <w:tc>
          <w:tcPr>
            <w:tcW w:w="4678" w:type="dxa"/>
            <w:tcBorders>
              <w:top w:val="single" w:sz="4" w:space="0" w:color="auto"/>
              <w:left w:val="single" w:sz="4" w:space="0" w:color="auto"/>
              <w:bottom w:val="single" w:sz="4" w:space="0" w:color="auto"/>
              <w:right w:val="single" w:sz="4" w:space="0" w:color="auto"/>
            </w:tcBorders>
          </w:tcPr>
          <w:p w:rsidR="00BB78E2" w:rsidRPr="002E640E" w:rsidRDefault="00BB78E2" w:rsidP="00A3425D">
            <w:pPr>
              <w:rPr>
                <w:rFonts w:eastAsia="Calibri"/>
                <w:lang w:eastAsia="en-US"/>
              </w:rPr>
            </w:pPr>
            <w:r w:rsidRPr="002E640E">
              <w:rPr>
                <w:rFonts w:eastAsia="Calibri"/>
                <w:lang w:eastAsia="en-US"/>
              </w:rPr>
              <w:t xml:space="preserve">Папки универсальные </w:t>
            </w:r>
          </w:p>
          <w:p w:rsidR="00BB78E2" w:rsidRPr="002E640E" w:rsidRDefault="00BB78E2" w:rsidP="00A3425D">
            <w:pPr>
              <w:rPr>
                <w:rFonts w:eastAsia="Calibri"/>
                <w:lang w:eastAsia="en-US"/>
              </w:rPr>
            </w:pPr>
            <w:r w:rsidRPr="002E640E">
              <w:rPr>
                <w:rFonts w:eastAsia="Calibri"/>
                <w:b/>
                <w:lang w:eastAsia="en-US"/>
              </w:rPr>
              <w:t>Цвет:</w:t>
            </w:r>
            <w:r w:rsidRPr="002E640E">
              <w:rPr>
                <w:rFonts w:eastAsia="Calibri"/>
                <w:lang w:eastAsia="en-US"/>
              </w:rPr>
              <w:t xml:space="preserve"> синий</w:t>
            </w:r>
          </w:p>
          <w:p w:rsidR="00BB78E2" w:rsidRPr="002E640E" w:rsidRDefault="00BB78E2" w:rsidP="00A3425D">
            <w:pPr>
              <w:rPr>
                <w:rFonts w:eastAsia="Calibri"/>
                <w:lang w:eastAsia="en-US"/>
              </w:rPr>
            </w:pPr>
            <w:r w:rsidRPr="002E640E">
              <w:rPr>
                <w:rFonts w:eastAsia="Calibri"/>
                <w:b/>
                <w:lang w:eastAsia="en-US"/>
              </w:rPr>
              <w:t>Материал:</w:t>
            </w:r>
            <w:r w:rsidRPr="002E640E">
              <w:rPr>
                <w:rFonts w:eastAsia="Calibri"/>
                <w:lang w:eastAsia="en-US"/>
              </w:rPr>
              <w:t xml:space="preserve"> кожа </w:t>
            </w:r>
          </w:p>
          <w:p w:rsidR="00BB78E2" w:rsidRPr="002E640E" w:rsidRDefault="00BB78E2" w:rsidP="00A3425D">
            <w:pPr>
              <w:rPr>
                <w:rFonts w:eastAsia="Calibri"/>
                <w:lang w:eastAsia="en-US"/>
              </w:rPr>
            </w:pPr>
            <w:r w:rsidRPr="002E640E">
              <w:rPr>
                <w:rFonts w:eastAsia="Calibri"/>
                <w:b/>
                <w:lang w:eastAsia="en-US"/>
              </w:rPr>
              <w:t>Размер:</w:t>
            </w:r>
            <w:r w:rsidRPr="002E640E">
              <w:rPr>
                <w:rFonts w:eastAsia="Calibri"/>
                <w:lang w:eastAsia="en-US"/>
              </w:rPr>
              <w:t xml:space="preserve"> 31х25</w:t>
            </w:r>
          </w:p>
          <w:p w:rsidR="00BB78E2" w:rsidRPr="002E640E" w:rsidRDefault="00BB78E2" w:rsidP="00A3425D">
            <w:pPr>
              <w:rPr>
                <w:rFonts w:eastAsia="Calibri"/>
                <w:lang w:eastAsia="en-US"/>
              </w:rPr>
            </w:pPr>
            <w:r w:rsidRPr="002E640E">
              <w:rPr>
                <w:rFonts w:eastAsia="Calibri"/>
                <w:b/>
                <w:lang w:eastAsia="en-US"/>
              </w:rPr>
              <w:t>Теснение:</w:t>
            </w:r>
            <w:r w:rsidRPr="002E640E">
              <w:rPr>
                <w:rFonts w:eastAsia="Calibri"/>
                <w:lang w:eastAsia="en-US"/>
              </w:rPr>
              <w:t xml:space="preserve"> серебро</w:t>
            </w:r>
          </w:p>
          <w:p w:rsidR="00BB78E2" w:rsidRPr="002E640E" w:rsidRDefault="00BB78E2" w:rsidP="00A3425D">
            <w:pPr>
              <w:rPr>
                <w:rFonts w:eastAsia="Calibri"/>
                <w:lang w:eastAsia="en-US"/>
              </w:rPr>
            </w:pPr>
            <w:r w:rsidRPr="002E640E">
              <w:rPr>
                <w:rFonts w:eastAsia="Calibri"/>
                <w:lang w:eastAsia="en-US"/>
              </w:rPr>
              <w:t>Конгреф</w:t>
            </w:r>
          </w:p>
        </w:tc>
        <w:tc>
          <w:tcPr>
            <w:tcW w:w="2410" w:type="dxa"/>
            <w:tcBorders>
              <w:top w:val="single" w:sz="4" w:space="0" w:color="auto"/>
              <w:left w:val="single" w:sz="4" w:space="0" w:color="auto"/>
              <w:bottom w:val="single" w:sz="4" w:space="0" w:color="auto"/>
              <w:right w:val="single" w:sz="4" w:space="0" w:color="auto"/>
            </w:tcBorders>
          </w:tcPr>
          <w:p w:rsidR="00BB78E2" w:rsidRPr="002E640E" w:rsidRDefault="00BB78E2" w:rsidP="00A3425D">
            <w:pPr>
              <w:jc w:val="right"/>
              <w:rPr>
                <w:rFonts w:ascii="Calibri" w:hAnsi="Calibri" w:cs="Calibri"/>
                <w:color w:val="000000"/>
                <w:sz w:val="22"/>
                <w:szCs w:val="22"/>
              </w:rPr>
            </w:pP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78E2" w:rsidRPr="002E640E" w:rsidRDefault="00BB78E2" w:rsidP="00A3425D">
            <w:pPr>
              <w:jc w:val="center"/>
              <w:rPr>
                <w:rFonts w:eastAsia="Calibri"/>
                <w:lang w:eastAsia="en-US"/>
              </w:rPr>
            </w:pPr>
            <w:r w:rsidRPr="002E640E">
              <w:rPr>
                <w:rFonts w:eastAsia="Calibri"/>
                <w:lang w:eastAsia="en-US"/>
              </w:rPr>
              <w:t>5</w:t>
            </w:r>
          </w:p>
        </w:tc>
      </w:tr>
      <w:tr w:rsidR="00BB78E2" w:rsidRPr="002E640E" w:rsidTr="00A3425D">
        <w:trPr>
          <w:trHeight w:val="733"/>
        </w:trPr>
        <w:tc>
          <w:tcPr>
            <w:tcW w:w="4678" w:type="dxa"/>
            <w:tcBorders>
              <w:top w:val="single" w:sz="4" w:space="0" w:color="auto"/>
              <w:left w:val="single" w:sz="4" w:space="0" w:color="auto"/>
              <w:bottom w:val="single" w:sz="4" w:space="0" w:color="auto"/>
              <w:right w:val="single" w:sz="4" w:space="0" w:color="auto"/>
            </w:tcBorders>
          </w:tcPr>
          <w:p w:rsidR="00BB78E2" w:rsidRPr="002E640E" w:rsidRDefault="00BB78E2" w:rsidP="00A3425D">
            <w:pPr>
              <w:rPr>
                <w:rFonts w:eastAsia="Calibri"/>
                <w:lang w:eastAsia="en-US"/>
              </w:rPr>
            </w:pPr>
            <w:r w:rsidRPr="002E640E">
              <w:rPr>
                <w:rFonts w:eastAsia="Calibri"/>
                <w:lang w:eastAsia="en-US"/>
              </w:rPr>
              <w:t>Удостоверения для руководства:</w:t>
            </w:r>
          </w:p>
          <w:p w:rsidR="00BB78E2" w:rsidRPr="002E640E" w:rsidRDefault="00BB78E2" w:rsidP="00A3425D">
            <w:pPr>
              <w:rPr>
                <w:rFonts w:eastAsia="Calibri"/>
                <w:lang w:eastAsia="en-US"/>
              </w:rPr>
            </w:pPr>
            <w:r w:rsidRPr="002E640E">
              <w:rPr>
                <w:rFonts w:eastAsia="Calibri"/>
                <w:b/>
                <w:lang w:eastAsia="en-US"/>
              </w:rPr>
              <w:t>Теснение:</w:t>
            </w:r>
            <w:r w:rsidRPr="002E640E">
              <w:rPr>
                <w:rFonts w:eastAsia="Calibri"/>
                <w:lang w:eastAsia="en-US"/>
              </w:rPr>
              <w:t xml:space="preserve"> серебро</w:t>
            </w:r>
          </w:p>
          <w:p w:rsidR="00BB78E2" w:rsidRPr="002E640E" w:rsidRDefault="00BB78E2" w:rsidP="00A3425D">
            <w:pPr>
              <w:rPr>
                <w:rFonts w:eastAsia="Calibri"/>
                <w:lang w:eastAsia="en-US"/>
              </w:rPr>
            </w:pPr>
            <w:r w:rsidRPr="002E640E">
              <w:rPr>
                <w:rFonts w:eastAsia="Calibri"/>
                <w:lang w:eastAsia="en-US"/>
              </w:rPr>
              <w:t xml:space="preserve">Конгреф </w:t>
            </w:r>
          </w:p>
          <w:p w:rsidR="00BB78E2" w:rsidRPr="002E640E" w:rsidRDefault="00BB78E2" w:rsidP="00A3425D">
            <w:pPr>
              <w:rPr>
                <w:rFonts w:eastAsia="Calibri"/>
                <w:lang w:eastAsia="en-US"/>
              </w:rPr>
            </w:pPr>
            <w:r w:rsidRPr="002E640E">
              <w:rPr>
                <w:rFonts w:eastAsia="Calibri"/>
                <w:lang w:eastAsia="en-US"/>
              </w:rPr>
              <w:t>Материал: кожа</w:t>
            </w:r>
          </w:p>
          <w:p w:rsidR="00BB78E2" w:rsidRPr="002E640E" w:rsidRDefault="00BB78E2" w:rsidP="00A3425D">
            <w:pPr>
              <w:rPr>
                <w:rFonts w:eastAsia="Calibri"/>
                <w:lang w:eastAsia="en-US"/>
              </w:rPr>
            </w:pPr>
            <w:r w:rsidRPr="002E640E">
              <w:rPr>
                <w:rFonts w:eastAsia="Calibri"/>
                <w:lang w:eastAsia="en-US"/>
              </w:rPr>
              <w:t>Цвет: синий</w:t>
            </w:r>
          </w:p>
          <w:p w:rsidR="00BB78E2" w:rsidRPr="002E640E" w:rsidRDefault="00BB78E2" w:rsidP="00A3425D">
            <w:pPr>
              <w:rPr>
                <w:rFonts w:eastAsia="Calibri"/>
                <w:lang w:eastAsia="en-US"/>
              </w:rPr>
            </w:pPr>
            <w:r w:rsidRPr="002E640E">
              <w:rPr>
                <w:rFonts w:eastAsia="Calibri"/>
                <w:lang w:eastAsia="en-US"/>
              </w:rPr>
              <w:t>Нанесение защитного голографического знака с эксклюзивным изображением по индивидуальному клише.</w:t>
            </w:r>
          </w:p>
          <w:p w:rsidR="00BB78E2" w:rsidRPr="002E640E" w:rsidRDefault="00BB78E2" w:rsidP="00A3425D">
            <w:pPr>
              <w:rPr>
                <w:rFonts w:eastAsia="Calibri"/>
                <w:lang w:eastAsia="en-US"/>
              </w:rPr>
            </w:pPr>
            <w:r w:rsidRPr="002E640E">
              <w:rPr>
                <w:rFonts w:eastAsia="Calibri"/>
                <w:lang w:eastAsia="en-US"/>
              </w:rPr>
              <w:t>Печать данных о руководителе, ламинирование , вклейка.</w:t>
            </w:r>
          </w:p>
        </w:tc>
        <w:tc>
          <w:tcPr>
            <w:tcW w:w="2410" w:type="dxa"/>
            <w:tcBorders>
              <w:top w:val="single" w:sz="4" w:space="0" w:color="auto"/>
              <w:left w:val="single" w:sz="4" w:space="0" w:color="auto"/>
              <w:bottom w:val="single" w:sz="4" w:space="0" w:color="auto"/>
              <w:right w:val="single" w:sz="4" w:space="0" w:color="auto"/>
            </w:tcBorders>
          </w:tcPr>
          <w:p w:rsidR="00BB78E2" w:rsidRPr="002E640E" w:rsidRDefault="00EC1FCC" w:rsidP="00A3425D">
            <w:pPr>
              <w:jc w:val="right"/>
              <w:rPr>
                <w:rFonts w:ascii="Calibri" w:hAnsi="Calibri" w:cs="Calibri"/>
                <w:color w:val="000000"/>
                <w:sz w:val="22"/>
                <w:szCs w:val="22"/>
              </w:rPr>
            </w:pPr>
            <w:r>
              <w:rPr>
                <w:noProof/>
              </w:rPr>
              <w:drawing>
                <wp:anchor distT="0" distB="0" distL="114300" distR="114300" simplePos="0" relativeHeight="251658752" behindDoc="1" locked="0" layoutInCell="1" allowOverlap="1">
                  <wp:simplePos x="0" y="0"/>
                  <wp:positionH relativeFrom="column">
                    <wp:posOffset>-21590</wp:posOffset>
                  </wp:positionH>
                  <wp:positionV relativeFrom="paragraph">
                    <wp:posOffset>490855</wp:posOffset>
                  </wp:positionV>
                  <wp:extent cx="1397000" cy="979805"/>
                  <wp:effectExtent l="0" t="0" r="0" b="0"/>
                  <wp:wrapNone/>
                  <wp:docPr id="5" name="Рисунок 5" descr="udo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dost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000" cy="979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78E2" w:rsidRPr="002E640E" w:rsidRDefault="00BB78E2" w:rsidP="00A3425D">
            <w:pPr>
              <w:jc w:val="center"/>
              <w:rPr>
                <w:rFonts w:eastAsia="Calibri"/>
                <w:lang w:eastAsia="en-US"/>
              </w:rPr>
            </w:pPr>
            <w:r w:rsidRPr="002E640E">
              <w:rPr>
                <w:rFonts w:eastAsia="Calibri"/>
                <w:lang w:eastAsia="en-US"/>
              </w:rPr>
              <w:t>45</w:t>
            </w:r>
          </w:p>
        </w:tc>
      </w:tr>
      <w:tr w:rsidR="00BB78E2" w:rsidRPr="002E640E" w:rsidTr="00A3425D">
        <w:trPr>
          <w:trHeight w:val="733"/>
        </w:trPr>
        <w:tc>
          <w:tcPr>
            <w:tcW w:w="4678" w:type="dxa"/>
            <w:tcBorders>
              <w:top w:val="single" w:sz="4" w:space="0" w:color="auto"/>
              <w:left w:val="single" w:sz="4" w:space="0" w:color="auto"/>
              <w:bottom w:val="single" w:sz="4" w:space="0" w:color="auto"/>
              <w:right w:val="single" w:sz="4" w:space="0" w:color="auto"/>
            </w:tcBorders>
          </w:tcPr>
          <w:p w:rsidR="00BB78E2" w:rsidRPr="002E640E" w:rsidRDefault="00BB78E2" w:rsidP="00A3425D">
            <w:pPr>
              <w:rPr>
                <w:rFonts w:eastAsia="Calibri"/>
                <w:lang w:eastAsia="en-US"/>
              </w:rPr>
            </w:pPr>
            <w:r w:rsidRPr="002E640E">
              <w:rPr>
                <w:rFonts w:eastAsia="Calibri"/>
                <w:lang w:eastAsia="en-US"/>
              </w:rPr>
              <w:t>Удостоверения для сотрудников</w:t>
            </w:r>
          </w:p>
          <w:p w:rsidR="00BB78E2" w:rsidRPr="002E640E" w:rsidRDefault="00BB78E2" w:rsidP="00A3425D">
            <w:pPr>
              <w:rPr>
                <w:rFonts w:eastAsia="Calibri"/>
                <w:lang w:eastAsia="en-US"/>
              </w:rPr>
            </w:pPr>
            <w:r w:rsidRPr="002E640E">
              <w:rPr>
                <w:rFonts w:eastAsia="Calibri"/>
                <w:lang w:eastAsia="en-US"/>
              </w:rPr>
              <w:t>Теснение: серебро</w:t>
            </w:r>
          </w:p>
          <w:p w:rsidR="00BB78E2" w:rsidRPr="002E640E" w:rsidRDefault="00BB78E2" w:rsidP="00A3425D">
            <w:pPr>
              <w:rPr>
                <w:rFonts w:eastAsia="Calibri"/>
                <w:lang w:eastAsia="en-US"/>
              </w:rPr>
            </w:pPr>
            <w:r w:rsidRPr="002E640E">
              <w:rPr>
                <w:rFonts w:eastAsia="Calibri"/>
                <w:lang w:eastAsia="en-US"/>
              </w:rPr>
              <w:t xml:space="preserve">Конгреф </w:t>
            </w:r>
          </w:p>
          <w:p w:rsidR="00BB78E2" w:rsidRPr="002E640E" w:rsidRDefault="00BB78E2" w:rsidP="00A3425D">
            <w:pPr>
              <w:rPr>
                <w:rFonts w:eastAsia="Calibri"/>
                <w:lang w:eastAsia="en-US"/>
              </w:rPr>
            </w:pPr>
            <w:r w:rsidRPr="002E640E">
              <w:rPr>
                <w:rFonts w:eastAsia="Calibri"/>
                <w:lang w:eastAsia="en-US"/>
              </w:rPr>
              <w:t>Цвет: синий</w:t>
            </w:r>
          </w:p>
          <w:p w:rsidR="00BB78E2" w:rsidRPr="002E640E" w:rsidRDefault="00BB78E2" w:rsidP="00A3425D">
            <w:pPr>
              <w:rPr>
                <w:rFonts w:eastAsia="Calibri"/>
                <w:lang w:eastAsia="en-US"/>
              </w:rPr>
            </w:pPr>
            <w:r w:rsidRPr="002E640E">
              <w:rPr>
                <w:rFonts w:eastAsia="Calibri"/>
                <w:lang w:eastAsia="en-US"/>
              </w:rPr>
              <w:t xml:space="preserve">Материал: Искусственная кожа, паралон </w:t>
            </w:r>
          </w:p>
          <w:p w:rsidR="00BB78E2" w:rsidRPr="002E640E" w:rsidRDefault="00BB78E2" w:rsidP="00A3425D">
            <w:pPr>
              <w:rPr>
                <w:rFonts w:eastAsia="Calibri"/>
                <w:lang w:eastAsia="en-US"/>
              </w:rPr>
            </w:pPr>
            <w:r w:rsidRPr="002E640E">
              <w:rPr>
                <w:rFonts w:eastAsia="Calibri"/>
                <w:lang w:eastAsia="en-US"/>
              </w:rPr>
              <w:t>Нанесение защитного голографического знака с эксклюзивным изображением по индивидуальному клише.Печать данных о руководителе, ламинирование , вклейка.</w:t>
            </w:r>
          </w:p>
        </w:tc>
        <w:tc>
          <w:tcPr>
            <w:tcW w:w="2410" w:type="dxa"/>
            <w:tcBorders>
              <w:top w:val="single" w:sz="4" w:space="0" w:color="auto"/>
              <w:left w:val="single" w:sz="4" w:space="0" w:color="auto"/>
              <w:bottom w:val="single" w:sz="4" w:space="0" w:color="auto"/>
              <w:right w:val="single" w:sz="4" w:space="0" w:color="auto"/>
            </w:tcBorders>
          </w:tcPr>
          <w:p w:rsidR="00BB78E2" w:rsidRPr="002E640E" w:rsidRDefault="00EC1FCC" w:rsidP="00A3425D">
            <w:pPr>
              <w:jc w:val="right"/>
              <w:rPr>
                <w:rFonts w:ascii="Calibri" w:hAnsi="Calibri" w:cs="Calibri"/>
                <w:color w:val="000000"/>
                <w:sz w:val="22"/>
                <w:szCs w:val="22"/>
              </w:rPr>
            </w:pPr>
            <w:r>
              <w:rPr>
                <w:noProof/>
              </w:rPr>
              <w:drawing>
                <wp:anchor distT="0" distB="0" distL="114300" distR="114300" simplePos="0" relativeHeight="251659776" behindDoc="1" locked="0" layoutInCell="1" allowOverlap="1">
                  <wp:simplePos x="0" y="0"/>
                  <wp:positionH relativeFrom="column">
                    <wp:posOffset>27940</wp:posOffset>
                  </wp:positionH>
                  <wp:positionV relativeFrom="paragraph">
                    <wp:posOffset>475615</wp:posOffset>
                  </wp:positionV>
                  <wp:extent cx="1316990" cy="929005"/>
                  <wp:effectExtent l="0" t="0" r="0" b="4445"/>
                  <wp:wrapNone/>
                  <wp:docPr id="6" name="Рисунок 6" descr="udo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dost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6990" cy="929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78E2" w:rsidRPr="002E640E" w:rsidRDefault="00BB78E2" w:rsidP="00A3425D">
            <w:pPr>
              <w:jc w:val="center"/>
              <w:rPr>
                <w:rFonts w:eastAsia="Calibri"/>
                <w:lang w:eastAsia="en-US"/>
              </w:rPr>
            </w:pPr>
            <w:r w:rsidRPr="002E640E">
              <w:rPr>
                <w:rFonts w:eastAsia="Calibri"/>
                <w:lang w:eastAsia="en-US"/>
              </w:rPr>
              <w:t>200</w:t>
            </w:r>
          </w:p>
        </w:tc>
      </w:tr>
    </w:tbl>
    <w:p w:rsidR="000D4ADE" w:rsidRDefault="000D4ADE" w:rsidP="00157015"/>
    <w:sectPr w:rsidR="000D4ADE" w:rsidSect="007A0A70">
      <w:headerReference w:type="default" r:id="rId14"/>
      <w:footerReference w:type="even" r:id="rId15"/>
      <w:footerReference w:type="default" r:id="rId16"/>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B02" w:rsidRDefault="00673B02">
      <w:r>
        <w:separator/>
      </w:r>
    </w:p>
  </w:endnote>
  <w:endnote w:type="continuationSeparator" w:id="0">
    <w:p w:rsidR="00673B02" w:rsidRDefault="0067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F9" w:rsidRDefault="001479F9" w:rsidP="00920DA4">
    <w:pPr>
      <w:pStyle w:val="af9"/>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1479F9" w:rsidRDefault="001479F9" w:rsidP="00920DA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F9" w:rsidRDefault="001479F9" w:rsidP="00920DA4">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B02" w:rsidRDefault="00673B02">
      <w:r>
        <w:separator/>
      </w:r>
    </w:p>
  </w:footnote>
  <w:footnote w:type="continuationSeparator" w:id="0">
    <w:p w:rsidR="00673B02" w:rsidRDefault="00673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F9" w:rsidRDefault="001479F9" w:rsidP="00920DA4">
    <w:pPr>
      <w:pStyle w:val="af0"/>
      <w:ind w:left="510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rPr>
    </w:lvl>
  </w:abstractNum>
  <w:abstractNum w:abstractNumId="4">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5">
    <w:nsid w:val="00817A7A"/>
    <w:multiLevelType w:val="hybridMultilevel"/>
    <w:tmpl w:val="ED7C409E"/>
    <w:lvl w:ilvl="0" w:tplc="2CC27EC4">
      <w:start w:val="1"/>
      <w:numFmt w:val="bullet"/>
      <w:lvlText w:val=""/>
      <w:lvlJc w:val="left"/>
      <w:pPr>
        <w:ind w:left="720" w:hanging="360"/>
      </w:pPr>
      <w:rPr>
        <w:rFonts w:ascii="Symbol" w:hAnsi="Symbol" w:hint="default"/>
      </w:rPr>
    </w:lvl>
    <w:lvl w:ilvl="1" w:tplc="931C13E2">
      <w:start w:val="1"/>
      <w:numFmt w:val="bullet"/>
      <w:lvlText w:val="o"/>
      <w:lvlJc w:val="left"/>
      <w:pPr>
        <w:ind w:left="1440" w:hanging="360"/>
      </w:pPr>
      <w:rPr>
        <w:rFonts w:ascii="Courier New" w:hAnsi="Courier New" w:hint="default"/>
      </w:rPr>
    </w:lvl>
    <w:lvl w:ilvl="2" w:tplc="2DD469D6" w:tentative="1">
      <w:start w:val="1"/>
      <w:numFmt w:val="bullet"/>
      <w:lvlText w:val=""/>
      <w:lvlJc w:val="left"/>
      <w:pPr>
        <w:ind w:left="2160" w:hanging="360"/>
      </w:pPr>
      <w:rPr>
        <w:rFonts w:ascii="Wingdings" w:hAnsi="Wingdings" w:hint="default"/>
      </w:rPr>
    </w:lvl>
    <w:lvl w:ilvl="3" w:tplc="AA2E3A1A" w:tentative="1">
      <w:start w:val="1"/>
      <w:numFmt w:val="bullet"/>
      <w:lvlText w:val=""/>
      <w:lvlJc w:val="left"/>
      <w:pPr>
        <w:ind w:left="2880" w:hanging="360"/>
      </w:pPr>
      <w:rPr>
        <w:rFonts w:ascii="Symbol" w:hAnsi="Symbol" w:hint="default"/>
      </w:rPr>
    </w:lvl>
    <w:lvl w:ilvl="4" w:tplc="5B9496B6">
      <w:start w:val="1"/>
      <w:numFmt w:val="bullet"/>
      <w:lvlText w:val="o"/>
      <w:lvlJc w:val="left"/>
      <w:pPr>
        <w:ind w:left="3600" w:hanging="360"/>
      </w:pPr>
      <w:rPr>
        <w:rFonts w:ascii="Courier New" w:hAnsi="Courier New" w:hint="default"/>
      </w:rPr>
    </w:lvl>
    <w:lvl w:ilvl="5" w:tplc="3CBC7B1C" w:tentative="1">
      <w:start w:val="1"/>
      <w:numFmt w:val="bullet"/>
      <w:lvlText w:val=""/>
      <w:lvlJc w:val="left"/>
      <w:pPr>
        <w:ind w:left="4320" w:hanging="360"/>
      </w:pPr>
      <w:rPr>
        <w:rFonts w:ascii="Wingdings" w:hAnsi="Wingdings" w:hint="default"/>
      </w:rPr>
    </w:lvl>
    <w:lvl w:ilvl="6" w:tplc="6E9487F6" w:tentative="1">
      <w:start w:val="1"/>
      <w:numFmt w:val="bullet"/>
      <w:lvlText w:val=""/>
      <w:lvlJc w:val="left"/>
      <w:pPr>
        <w:ind w:left="5040" w:hanging="360"/>
      </w:pPr>
      <w:rPr>
        <w:rFonts w:ascii="Symbol" w:hAnsi="Symbol" w:hint="default"/>
      </w:rPr>
    </w:lvl>
    <w:lvl w:ilvl="7" w:tplc="546AFE90" w:tentative="1">
      <w:start w:val="1"/>
      <w:numFmt w:val="bullet"/>
      <w:lvlText w:val="o"/>
      <w:lvlJc w:val="left"/>
      <w:pPr>
        <w:ind w:left="5760" w:hanging="360"/>
      </w:pPr>
      <w:rPr>
        <w:rFonts w:ascii="Courier New" w:hAnsi="Courier New" w:hint="default"/>
      </w:rPr>
    </w:lvl>
    <w:lvl w:ilvl="8" w:tplc="731EBE36" w:tentative="1">
      <w:start w:val="1"/>
      <w:numFmt w:val="bullet"/>
      <w:lvlText w:val=""/>
      <w:lvlJc w:val="left"/>
      <w:pPr>
        <w:ind w:left="6480" w:hanging="360"/>
      </w:pPr>
      <w:rPr>
        <w:rFonts w:ascii="Wingdings" w:hAnsi="Wingdings" w:hint="default"/>
      </w:rPr>
    </w:lvl>
  </w:abstractNum>
  <w:abstractNum w:abstractNumId="6">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91132A"/>
    <w:multiLevelType w:val="hybridMultilevel"/>
    <w:tmpl w:val="B2109A1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58B1D09"/>
    <w:multiLevelType w:val="hybridMultilevel"/>
    <w:tmpl w:val="1BEEC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B26207"/>
    <w:multiLevelType w:val="hybridMultilevel"/>
    <w:tmpl w:val="C50A8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C259D4"/>
    <w:multiLevelType w:val="hybridMultilevel"/>
    <w:tmpl w:val="BE900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4D22EC"/>
    <w:multiLevelType w:val="hybridMultilevel"/>
    <w:tmpl w:val="3F90EE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4E328F3"/>
    <w:multiLevelType w:val="hybridMultilevel"/>
    <w:tmpl w:val="6F0808DA"/>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5">
    <w:nsid w:val="374346EF"/>
    <w:multiLevelType w:val="hybridMultilevel"/>
    <w:tmpl w:val="19346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805C8F"/>
    <w:multiLevelType w:val="hybridMultilevel"/>
    <w:tmpl w:val="5B5E87C0"/>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7">
    <w:nsid w:val="4A944F0F"/>
    <w:multiLevelType w:val="hybridMultilevel"/>
    <w:tmpl w:val="507ADB28"/>
    <w:lvl w:ilvl="0" w:tplc="0C6A9158">
      <w:start w:val="1"/>
      <w:numFmt w:val="bullet"/>
      <w:lvlText w:val="•"/>
      <w:lvlJc w:val="left"/>
      <w:pPr>
        <w:tabs>
          <w:tab w:val="num" w:pos="720"/>
        </w:tabs>
        <w:ind w:left="720" w:hanging="360"/>
      </w:pPr>
      <w:rPr>
        <w:rFonts w:ascii="Times New Roman" w:hAnsi="Times New Roman" w:hint="default"/>
      </w:rPr>
    </w:lvl>
    <w:lvl w:ilvl="1" w:tplc="53D8F0E0" w:tentative="1">
      <w:start w:val="1"/>
      <w:numFmt w:val="bullet"/>
      <w:lvlText w:val="•"/>
      <w:lvlJc w:val="left"/>
      <w:pPr>
        <w:tabs>
          <w:tab w:val="num" w:pos="1440"/>
        </w:tabs>
        <w:ind w:left="1440" w:hanging="360"/>
      </w:pPr>
      <w:rPr>
        <w:rFonts w:ascii="Times New Roman" w:hAnsi="Times New Roman" w:hint="default"/>
      </w:rPr>
    </w:lvl>
    <w:lvl w:ilvl="2" w:tplc="6F4402D8" w:tentative="1">
      <w:start w:val="1"/>
      <w:numFmt w:val="bullet"/>
      <w:lvlText w:val="•"/>
      <w:lvlJc w:val="left"/>
      <w:pPr>
        <w:tabs>
          <w:tab w:val="num" w:pos="2160"/>
        </w:tabs>
        <w:ind w:left="2160" w:hanging="360"/>
      </w:pPr>
      <w:rPr>
        <w:rFonts w:ascii="Times New Roman" w:hAnsi="Times New Roman" w:hint="default"/>
      </w:rPr>
    </w:lvl>
    <w:lvl w:ilvl="3" w:tplc="6DF6D8B0" w:tentative="1">
      <w:start w:val="1"/>
      <w:numFmt w:val="bullet"/>
      <w:lvlText w:val="•"/>
      <w:lvlJc w:val="left"/>
      <w:pPr>
        <w:tabs>
          <w:tab w:val="num" w:pos="2880"/>
        </w:tabs>
        <w:ind w:left="2880" w:hanging="360"/>
      </w:pPr>
      <w:rPr>
        <w:rFonts w:ascii="Times New Roman" w:hAnsi="Times New Roman" w:hint="default"/>
      </w:rPr>
    </w:lvl>
    <w:lvl w:ilvl="4" w:tplc="69A0B258" w:tentative="1">
      <w:start w:val="1"/>
      <w:numFmt w:val="bullet"/>
      <w:lvlText w:val="•"/>
      <w:lvlJc w:val="left"/>
      <w:pPr>
        <w:tabs>
          <w:tab w:val="num" w:pos="3600"/>
        </w:tabs>
        <w:ind w:left="3600" w:hanging="360"/>
      </w:pPr>
      <w:rPr>
        <w:rFonts w:ascii="Times New Roman" w:hAnsi="Times New Roman" w:hint="default"/>
      </w:rPr>
    </w:lvl>
    <w:lvl w:ilvl="5" w:tplc="570E1A5A" w:tentative="1">
      <w:start w:val="1"/>
      <w:numFmt w:val="bullet"/>
      <w:lvlText w:val="•"/>
      <w:lvlJc w:val="left"/>
      <w:pPr>
        <w:tabs>
          <w:tab w:val="num" w:pos="4320"/>
        </w:tabs>
        <w:ind w:left="4320" w:hanging="360"/>
      </w:pPr>
      <w:rPr>
        <w:rFonts w:ascii="Times New Roman" w:hAnsi="Times New Roman" w:hint="default"/>
      </w:rPr>
    </w:lvl>
    <w:lvl w:ilvl="6" w:tplc="4BFEA96C" w:tentative="1">
      <w:start w:val="1"/>
      <w:numFmt w:val="bullet"/>
      <w:lvlText w:val="•"/>
      <w:lvlJc w:val="left"/>
      <w:pPr>
        <w:tabs>
          <w:tab w:val="num" w:pos="5040"/>
        </w:tabs>
        <w:ind w:left="5040" w:hanging="360"/>
      </w:pPr>
      <w:rPr>
        <w:rFonts w:ascii="Times New Roman" w:hAnsi="Times New Roman" w:hint="default"/>
      </w:rPr>
    </w:lvl>
    <w:lvl w:ilvl="7" w:tplc="45BA411E" w:tentative="1">
      <w:start w:val="1"/>
      <w:numFmt w:val="bullet"/>
      <w:lvlText w:val="•"/>
      <w:lvlJc w:val="left"/>
      <w:pPr>
        <w:tabs>
          <w:tab w:val="num" w:pos="5760"/>
        </w:tabs>
        <w:ind w:left="5760" w:hanging="360"/>
      </w:pPr>
      <w:rPr>
        <w:rFonts w:ascii="Times New Roman" w:hAnsi="Times New Roman" w:hint="default"/>
      </w:rPr>
    </w:lvl>
    <w:lvl w:ilvl="8" w:tplc="7A1C179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0190352"/>
    <w:multiLevelType w:val="hybridMultilevel"/>
    <w:tmpl w:val="09461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B91B8E"/>
    <w:multiLevelType w:val="hybridMultilevel"/>
    <w:tmpl w:val="A77EF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40D4EA1"/>
    <w:multiLevelType w:val="hybridMultilevel"/>
    <w:tmpl w:val="73760DA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F9107E"/>
    <w:multiLevelType w:val="hybridMultilevel"/>
    <w:tmpl w:val="C3587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82513C"/>
    <w:multiLevelType w:val="multilevel"/>
    <w:tmpl w:val="A30EDC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5FB73C77"/>
    <w:multiLevelType w:val="hybridMultilevel"/>
    <w:tmpl w:val="C136C73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3A5C2B"/>
    <w:multiLevelType w:val="hybridMultilevel"/>
    <w:tmpl w:val="69BCE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6C1378"/>
    <w:multiLevelType w:val="hybridMultilevel"/>
    <w:tmpl w:val="26143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54228A"/>
    <w:multiLevelType w:val="hybridMultilevel"/>
    <w:tmpl w:val="5B869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5E2AF0"/>
    <w:multiLevelType w:val="hybridMultilevel"/>
    <w:tmpl w:val="C31A7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4152393"/>
    <w:multiLevelType w:val="hybridMultilevel"/>
    <w:tmpl w:val="078E2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F11524"/>
    <w:multiLevelType w:val="multilevel"/>
    <w:tmpl w:val="F04416CE"/>
    <w:lvl w:ilvl="0">
      <w:start w:val="1"/>
      <w:numFmt w:val="decimal"/>
      <w:lvlText w:val="%1."/>
      <w:lvlJc w:val="left"/>
      <w:pPr>
        <w:ind w:left="1212" w:hanging="360"/>
      </w:pPr>
      <w:rPr>
        <w:rFonts w:hint="default"/>
      </w:rPr>
    </w:lvl>
    <w:lvl w:ilvl="1">
      <w:start w:val="1"/>
      <w:numFmt w:val="decimal"/>
      <w:isLgl/>
      <w:lvlText w:val="%1.%2."/>
      <w:lvlJc w:val="left"/>
      <w:pPr>
        <w:ind w:left="720" w:hanging="720"/>
      </w:pPr>
      <w:rPr>
        <w:rFonts w:ascii="Times New Roman" w:hAnsi="Times New Roman" w:cs="Times New Roman" w:hint="default"/>
        <w:b/>
        <w:i w:val="0"/>
      </w:rPr>
    </w:lvl>
    <w:lvl w:ilvl="2">
      <w:start w:val="1"/>
      <w:numFmt w:val="decimal"/>
      <w:isLgl/>
      <w:lvlText w:val="%1.%2.%3."/>
      <w:lvlJc w:val="left"/>
      <w:pPr>
        <w:ind w:left="1855" w:hanging="720"/>
      </w:pPr>
      <w:rPr>
        <w:rFonts w:hint="default"/>
        <w:b w:val="0"/>
        <w:sz w:val="26"/>
        <w:szCs w:val="26"/>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31">
    <w:nsid w:val="7C965B33"/>
    <w:multiLevelType w:val="hybridMultilevel"/>
    <w:tmpl w:val="F884622E"/>
    <w:lvl w:ilvl="0" w:tplc="0419000D">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32">
    <w:nsid w:val="7E1366B5"/>
    <w:multiLevelType w:val="hybridMultilevel"/>
    <w:tmpl w:val="3CE6A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22"/>
  </w:num>
  <w:num w:numId="4">
    <w:abstractNumId w:val="8"/>
  </w:num>
  <w:num w:numId="5">
    <w:abstractNumId w:val="32"/>
  </w:num>
  <w:num w:numId="6">
    <w:abstractNumId w:val="5"/>
  </w:num>
  <w:num w:numId="7">
    <w:abstractNumId w:val="3"/>
  </w:num>
  <w:num w:numId="8">
    <w:abstractNumId w:val="2"/>
  </w:num>
  <w:num w:numId="9">
    <w:abstractNumId w:val="4"/>
  </w:num>
  <w:num w:numId="10">
    <w:abstractNumId w:val="17"/>
  </w:num>
  <w:num w:numId="11">
    <w:abstractNumId w:val="7"/>
  </w:num>
  <w:num w:numId="12">
    <w:abstractNumId w:val="2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4"/>
  </w:num>
  <w:num w:numId="17">
    <w:abstractNumId w:val="16"/>
  </w:num>
  <w:num w:numId="18">
    <w:abstractNumId w:val="3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0"/>
  </w:num>
  <w:num w:numId="22">
    <w:abstractNumId w:val="29"/>
  </w:num>
  <w:num w:numId="23">
    <w:abstractNumId w:val="25"/>
  </w:num>
  <w:num w:numId="24">
    <w:abstractNumId w:val="27"/>
  </w:num>
  <w:num w:numId="25">
    <w:abstractNumId w:val="26"/>
  </w:num>
  <w:num w:numId="26">
    <w:abstractNumId w:val="12"/>
  </w:num>
  <w:num w:numId="27">
    <w:abstractNumId w:val="23"/>
  </w:num>
  <w:num w:numId="28">
    <w:abstractNumId w:val="18"/>
  </w:num>
  <w:num w:numId="29">
    <w:abstractNumId w:val="11"/>
  </w:num>
  <w:num w:numId="30">
    <w:abstractNumId w:val="9"/>
  </w:num>
  <w:num w:numId="31">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DE"/>
    <w:rsid w:val="00004A8F"/>
    <w:rsid w:val="000154AA"/>
    <w:rsid w:val="00015775"/>
    <w:rsid w:val="00017AA7"/>
    <w:rsid w:val="000405C9"/>
    <w:rsid w:val="0004076F"/>
    <w:rsid w:val="00044422"/>
    <w:rsid w:val="00045195"/>
    <w:rsid w:val="000469F2"/>
    <w:rsid w:val="00051B2F"/>
    <w:rsid w:val="0006303D"/>
    <w:rsid w:val="00064EAB"/>
    <w:rsid w:val="00065E7A"/>
    <w:rsid w:val="00071CCD"/>
    <w:rsid w:val="000821D4"/>
    <w:rsid w:val="0008344F"/>
    <w:rsid w:val="00085AAF"/>
    <w:rsid w:val="00086123"/>
    <w:rsid w:val="0009075F"/>
    <w:rsid w:val="00091AD0"/>
    <w:rsid w:val="00093CF8"/>
    <w:rsid w:val="00093F35"/>
    <w:rsid w:val="000974CF"/>
    <w:rsid w:val="000A6EAB"/>
    <w:rsid w:val="000A758C"/>
    <w:rsid w:val="000B7EE1"/>
    <w:rsid w:val="000C08DF"/>
    <w:rsid w:val="000C11CD"/>
    <w:rsid w:val="000D2794"/>
    <w:rsid w:val="000D4ADE"/>
    <w:rsid w:val="000D5FF6"/>
    <w:rsid w:val="000E670C"/>
    <w:rsid w:val="00106BB5"/>
    <w:rsid w:val="00112486"/>
    <w:rsid w:val="00113F92"/>
    <w:rsid w:val="00114A1F"/>
    <w:rsid w:val="00114BF2"/>
    <w:rsid w:val="00123F87"/>
    <w:rsid w:val="00124677"/>
    <w:rsid w:val="00135DE5"/>
    <w:rsid w:val="00141467"/>
    <w:rsid w:val="001479F9"/>
    <w:rsid w:val="00155AF3"/>
    <w:rsid w:val="00157015"/>
    <w:rsid w:val="001618C6"/>
    <w:rsid w:val="001723BC"/>
    <w:rsid w:val="00173170"/>
    <w:rsid w:val="0018298F"/>
    <w:rsid w:val="00186934"/>
    <w:rsid w:val="00193D0A"/>
    <w:rsid w:val="001A1584"/>
    <w:rsid w:val="001A1E61"/>
    <w:rsid w:val="001A1E7C"/>
    <w:rsid w:val="001B650F"/>
    <w:rsid w:val="001C09E3"/>
    <w:rsid w:val="001C1BAA"/>
    <w:rsid w:val="001C3B22"/>
    <w:rsid w:val="001C4336"/>
    <w:rsid w:val="001C762E"/>
    <w:rsid w:val="001D0018"/>
    <w:rsid w:val="001D1D7F"/>
    <w:rsid w:val="001D2124"/>
    <w:rsid w:val="001D4CEA"/>
    <w:rsid w:val="001E6904"/>
    <w:rsid w:val="001E7448"/>
    <w:rsid w:val="001F4097"/>
    <w:rsid w:val="001F6612"/>
    <w:rsid w:val="002015ED"/>
    <w:rsid w:val="002035EE"/>
    <w:rsid w:val="00213707"/>
    <w:rsid w:val="00215B96"/>
    <w:rsid w:val="00224652"/>
    <w:rsid w:val="00236A36"/>
    <w:rsid w:val="0024796A"/>
    <w:rsid w:val="00256317"/>
    <w:rsid w:val="002633F1"/>
    <w:rsid w:val="00263E62"/>
    <w:rsid w:val="002744BD"/>
    <w:rsid w:val="002817BE"/>
    <w:rsid w:val="00284A44"/>
    <w:rsid w:val="00295096"/>
    <w:rsid w:val="002C243A"/>
    <w:rsid w:val="002C5ADB"/>
    <w:rsid w:val="002C79C7"/>
    <w:rsid w:val="002C7A42"/>
    <w:rsid w:val="002D2AE6"/>
    <w:rsid w:val="002D67F7"/>
    <w:rsid w:val="002E02AA"/>
    <w:rsid w:val="002E0DC6"/>
    <w:rsid w:val="002E4147"/>
    <w:rsid w:val="002E4982"/>
    <w:rsid w:val="002E76FC"/>
    <w:rsid w:val="00304E4B"/>
    <w:rsid w:val="003062A7"/>
    <w:rsid w:val="00313ED0"/>
    <w:rsid w:val="0031497A"/>
    <w:rsid w:val="00321C99"/>
    <w:rsid w:val="00323E77"/>
    <w:rsid w:val="003269ED"/>
    <w:rsid w:val="00332A04"/>
    <w:rsid w:val="00351FEB"/>
    <w:rsid w:val="003703F1"/>
    <w:rsid w:val="00370EF6"/>
    <w:rsid w:val="0038028F"/>
    <w:rsid w:val="00383863"/>
    <w:rsid w:val="00387495"/>
    <w:rsid w:val="00396200"/>
    <w:rsid w:val="003A0B0F"/>
    <w:rsid w:val="003A2547"/>
    <w:rsid w:val="003A255A"/>
    <w:rsid w:val="003A4AC7"/>
    <w:rsid w:val="003A5925"/>
    <w:rsid w:val="003B11F8"/>
    <w:rsid w:val="003C5D04"/>
    <w:rsid w:val="003D2844"/>
    <w:rsid w:val="003D65F2"/>
    <w:rsid w:val="003D6DC2"/>
    <w:rsid w:val="003E3E9B"/>
    <w:rsid w:val="003F777B"/>
    <w:rsid w:val="004053AD"/>
    <w:rsid w:val="004119A7"/>
    <w:rsid w:val="00416D03"/>
    <w:rsid w:val="0042780E"/>
    <w:rsid w:val="004301DF"/>
    <w:rsid w:val="00430F40"/>
    <w:rsid w:val="004319FF"/>
    <w:rsid w:val="004442CB"/>
    <w:rsid w:val="00451996"/>
    <w:rsid w:val="00452721"/>
    <w:rsid w:val="004551FC"/>
    <w:rsid w:val="00455B00"/>
    <w:rsid w:val="00457383"/>
    <w:rsid w:val="00472B28"/>
    <w:rsid w:val="004773E7"/>
    <w:rsid w:val="00480AED"/>
    <w:rsid w:val="00486EC4"/>
    <w:rsid w:val="00494A89"/>
    <w:rsid w:val="004953B9"/>
    <w:rsid w:val="004A506B"/>
    <w:rsid w:val="004B25E0"/>
    <w:rsid w:val="004C14A5"/>
    <w:rsid w:val="004C36B6"/>
    <w:rsid w:val="004C3964"/>
    <w:rsid w:val="004C57AD"/>
    <w:rsid w:val="004C57DF"/>
    <w:rsid w:val="004C5A9A"/>
    <w:rsid w:val="004D3840"/>
    <w:rsid w:val="004E057A"/>
    <w:rsid w:val="004E69B2"/>
    <w:rsid w:val="004E6DD4"/>
    <w:rsid w:val="004F27CC"/>
    <w:rsid w:val="004F3819"/>
    <w:rsid w:val="004F474B"/>
    <w:rsid w:val="00501CC7"/>
    <w:rsid w:val="00501F1B"/>
    <w:rsid w:val="00517D23"/>
    <w:rsid w:val="00531CEC"/>
    <w:rsid w:val="00532385"/>
    <w:rsid w:val="00535C07"/>
    <w:rsid w:val="005529D6"/>
    <w:rsid w:val="005544C6"/>
    <w:rsid w:val="005569CB"/>
    <w:rsid w:val="0056072F"/>
    <w:rsid w:val="00563A48"/>
    <w:rsid w:val="0056466C"/>
    <w:rsid w:val="005652A4"/>
    <w:rsid w:val="00566278"/>
    <w:rsid w:val="00571CAF"/>
    <w:rsid w:val="00572263"/>
    <w:rsid w:val="00574A29"/>
    <w:rsid w:val="00574C38"/>
    <w:rsid w:val="005827BC"/>
    <w:rsid w:val="005868F3"/>
    <w:rsid w:val="00587228"/>
    <w:rsid w:val="005921DC"/>
    <w:rsid w:val="00592456"/>
    <w:rsid w:val="005A2196"/>
    <w:rsid w:val="005A2BA0"/>
    <w:rsid w:val="005A62D9"/>
    <w:rsid w:val="005C1BEA"/>
    <w:rsid w:val="005C4DA9"/>
    <w:rsid w:val="005D47D1"/>
    <w:rsid w:val="005D4A66"/>
    <w:rsid w:val="005E0ED5"/>
    <w:rsid w:val="005E4AAD"/>
    <w:rsid w:val="005F09F9"/>
    <w:rsid w:val="005F0F8B"/>
    <w:rsid w:val="005F7A17"/>
    <w:rsid w:val="006019E9"/>
    <w:rsid w:val="00611477"/>
    <w:rsid w:val="00617CA8"/>
    <w:rsid w:val="00620300"/>
    <w:rsid w:val="006235E3"/>
    <w:rsid w:val="0063147F"/>
    <w:rsid w:val="00643A5E"/>
    <w:rsid w:val="00657FA7"/>
    <w:rsid w:val="0067180F"/>
    <w:rsid w:val="00673B02"/>
    <w:rsid w:val="00674367"/>
    <w:rsid w:val="00675F8E"/>
    <w:rsid w:val="00680BDD"/>
    <w:rsid w:val="00683520"/>
    <w:rsid w:val="00683E3D"/>
    <w:rsid w:val="0068419C"/>
    <w:rsid w:val="00695E25"/>
    <w:rsid w:val="006B083B"/>
    <w:rsid w:val="006C6223"/>
    <w:rsid w:val="006C6C06"/>
    <w:rsid w:val="006D1ACD"/>
    <w:rsid w:val="006D4B7D"/>
    <w:rsid w:val="006D4FF0"/>
    <w:rsid w:val="006E4787"/>
    <w:rsid w:val="006F22B5"/>
    <w:rsid w:val="006F2FD0"/>
    <w:rsid w:val="007030F4"/>
    <w:rsid w:val="00704567"/>
    <w:rsid w:val="00706C96"/>
    <w:rsid w:val="00712A29"/>
    <w:rsid w:val="00730425"/>
    <w:rsid w:val="00732C81"/>
    <w:rsid w:val="00732CBF"/>
    <w:rsid w:val="00741BB8"/>
    <w:rsid w:val="00742751"/>
    <w:rsid w:val="00744EA1"/>
    <w:rsid w:val="00744F9C"/>
    <w:rsid w:val="007459BC"/>
    <w:rsid w:val="00751670"/>
    <w:rsid w:val="00753EE7"/>
    <w:rsid w:val="007556EC"/>
    <w:rsid w:val="007600B6"/>
    <w:rsid w:val="007733FF"/>
    <w:rsid w:val="00776CC3"/>
    <w:rsid w:val="00780C3E"/>
    <w:rsid w:val="00781248"/>
    <w:rsid w:val="00782920"/>
    <w:rsid w:val="007841C5"/>
    <w:rsid w:val="007A0149"/>
    <w:rsid w:val="007A0A70"/>
    <w:rsid w:val="007A159F"/>
    <w:rsid w:val="007A38B6"/>
    <w:rsid w:val="007B2176"/>
    <w:rsid w:val="007B7A9C"/>
    <w:rsid w:val="007C17F0"/>
    <w:rsid w:val="007C20C4"/>
    <w:rsid w:val="007C7DF0"/>
    <w:rsid w:val="007D448A"/>
    <w:rsid w:val="007E2137"/>
    <w:rsid w:val="007F7A38"/>
    <w:rsid w:val="00802486"/>
    <w:rsid w:val="00805ADA"/>
    <w:rsid w:val="00806880"/>
    <w:rsid w:val="0081544C"/>
    <w:rsid w:val="00821513"/>
    <w:rsid w:val="00822EFA"/>
    <w:rsid w:val="008235AD"/>
    <w:rsid w:val="00823FC9"/>
    <w:rsid w:val="008279E9"/>
    <w:rsid w:val="00831563"/>
    <w:rsid w:val="00831962"/>
    <w:rsid w:val="008343E6"/>
    <w:rsid w:val="0083504A"/>
    <w:rsid w:val="008354B1"/>
    <w:rsid w:val="0083602A"/>
    <w:rsid w:val="00851CDF"/>
    <w:rsid w:val="00855C41"/>
    <w:rsid w:val="008570E1"/>
    <w:rsid w:val="00892676"/>
    <w:rsid w:val="00895475"/>
    <w:rsid w:val="008967DF"/>
    <w:rsid w:val="008A0072"/>
    <w:rsid w:val="008A3EB1"/>
    <w:rsid w:val="008A63F8"/>
    <w:rsid w:val="008B0210"/>
    <w:rsid w:val="008B3AD1"/>
    <w:rsid w:val="008E01CA"/>
    <w:rsid w:val="008E4304"/>
    <w:rsid w:val="008E51CD"/>
    <w:rsid w:val="008E53FA"/>
    <w:rsid w:val="008F1CF6"/>
    <w:rsid w:val="008F39FE"/>
    <w:rsid w:val="008F49CC"/>
    <w:rsid w:val="0090171B"/>
    <w:rsid w:val="00902BE6"/>
    <w:rsid w:val="00903BB6"/>
    <w:rsid w:val="009102CC"/>
    <w:rsid w:val="00911427"/>
    <w:rsid w:val="009120BE"/>
    <w:rsid w:val="0091221F"/>
    <w:rsid w:val="00920DA4"/>
    <w:rsid w:val="00922429"/>
    <w:rsid w:val="009226F1"/>
    <w:rsid w:val="0092481D"/>
    <w:rsid w:val="00930337"/>
    <w:rsid w:val="009315CE"/>
    <w:rsid w:val="00932C3C"/>
    <w:rsid w:val="00936EE3"/>
    <w:rsid w:val="0094198E"/>
    <w:rsid w:val="009548B6"/>
    <w:rsid w:val="0095617F"/>
    <w:rsid w:val="009568C7"/>
    <w:rsid w:val="0095716F"/>
    <w:rsid w:val="00973741"/>
    <w:rsid w:val="00975630"/>
    <w:rsid w:val="0097578F"/>
    <w:rsid w:val="00991E56"/>
    <w:rsid w:val="009A03D9"/>
    <w:rsid w:val="009A4F3A"/>
    <w:rsid w:val="009A7886"/>
    <w:rsid w:val="009A79DA"/>
    <w:rsid w:val="009C2404"/>
    <w:rsid w:val="009C61B9"/>
    <w:rsid w:val="009D0979"/>
    <w:rsid w:val="009E4C7A"/>
    <w:rsid w:val="009E6114"/>
    <w:rsid w:val="009F1E60"/>
    <w:rsid w:val="009F54AC"/>
    <w:rsid w:val="00A00B5E"/>
    <w:rsid w:val="00A04ED3"/>
    <w:rsid w:val="00A1721E"/>
    <w:rsid w:val="00A17A54"/>
    <w:rsid w:val="00A2408F"/>
    <w:rsid w:val="00A27CD4"/>
    <w:rsid w:val="00A30B44"/>
    <w:rsid w:val="00A3218F"/>
    <w:rsid w:val="00A32FFB"/>
    <w:rsid w:val="00A3425D"/>
    <w:rsid w:val="00A406A2"/>
    <w:rsid w:val="00A41645"/>
    <w:rsid w:val="00A4628D"/>
    <w:rsid w:val="00A51445"/>
    <w:rsid w:val="00A51629"/>
    <w:rsid w:val="00A55836"/>
    <w:rsid w:val="00A562FC"/>
    <w:rsid w:val="00A56FBE"/>
    <w:rsid w:val="00A57648"/>
    <w:rsid w:val="00A706F4"/>
    <w:rsid w:val="00A73D5D"/>
    <w:rsid w:val="00A75BB3"/>
    <w:rsid w:val="00A82A04"/>
    <w:rsid w:val="00A82AAE"/>
    <w:rsid w:val="00A83FF3"/>
    <w:rsid w:val="00A84536"/>
    <w:rsid w:val="00A85827"/>
    <w:rsid w:val="00A9458A"/>
    <w:rsid w:val="00A962AF"/>
    <w:rsid w:val="00A976E9"/>
    <w:rsid w:val="00AA037A"/>
    <w:rsid w:val="00AA39CD"/>
    <w:rsid w:val="00AB0FBC"/>
    <w:rsid w:val="00AC0B64"/>
    <w:rsid w:val="00AC4002"/>
    <w:rsid w:val="00AC5154"/>
    <w:rsid w:val="00AC5DCA"/>
    <w:rsid w:val="00AC703E"/>
    <w:rsid w:val="00AD17E6"/>
    <w:rsid w:val="00AD376F"/>
    <w:rsid w:val="00AE033C"/>
    <w:rsid w:val="00AF35B0"/>
    <w:rsid w:val="00B01430"/>
    <w:rsid w:val="00B037D0"/>
    <w:rsid w:val="00B04642"/>
    <w:rsid w:val="00B13CB8"/>
    <w:rsid w:val="00B17801"/>
    <w:rsid w:val="00B22BFF"/>
    <w:rsid w:val="00B345C6"/>
    <w:rsid w:val="00B369CC"/>
    <w:rsid w:val="00B434F7"/>
    <w:rsid w:val="00B465E1"/>
    <w:rsid w:val="00B52E26"/>
    <w:rsid w:val="00B55E8A"/>
    <w:rsid w:val="00B578DE"/>
    <w:rsid w:val="00B57EFA"/>
    <w:rsid w:val="00B629C1"/>
    <w:rsid w:val="00B63349"/>
    <w:rsid w:val="00B6775F"/>
    <w:rsid w:val="00B75B11"/>
    <w:rsid w:val="00B76F8A"/>
    <w:rsid w:val="00B807E8"/>
    <w:rsid w:val="00B83540"/>
    <w:rsid w:val="00B84AC2"/>
    <w:rsid w:val="00B84CD1"/>
    <w:rsid w:val="00B859FA"/>
    <w:rsid w:val="00B85A84"/>
    <w:rsid w:val="00B87D03"/>
    <w:rsid w:val="00B900C6"/>
    <w:rsid w:val="00B90569"/>
    <w:rsid w:val="00B90EC5"/>
    <w:rsid w:val="00B92378"/>
    <w:rsid w:val="00B95107"/>
    <w:rsid w:val="00BA27DD"/>
    <w:rsid w:val="00BA58FC"/>
    <w:rsid w:val="00BA790C"/>
    <w:rsid w:val="00BB7321"/>
    <w:rsid w:val="00BB78E2"/>
    <w:rsid w:val="00BC3226"/>
    <w:rsid w:val="00BC3E07"/>
    <w:rsid w:val="00BC5643"/>
    <w:rsid w:val="00BE38DE"/>
    <w:rsid w:val="00BF4BC9"/>
    <w:rsid w:val="00BF59DF"/>
    <w:rsid w:val="00BF5A9D"/>
    <w:rsid w:val="00C01859"/>
    <w:rsid w:val="00C02BDA"/>
    <w:rsid w:val="00C07EAB"/>
    <w:rsid w:val="00C14FA4"/>
    <w:rsid w:val="00C15787"/>
    <w:rsid w:val="00C173CE"/>
    <w:rsid w:val="00C17815"/>
    <w:rsid w:val="00C17873"/>
    <w:rsid w:val="00C2116E"/>
    <w:rsid w:val="00C238D0"/>
    <w:rsid w:val="00C3184D"/>
    <w:rsid w:val="00C31EDA"/>
    <w:rsid w:val="00C37717"/>
    <w:rsid w:val="00C40963"/>
    <w:rsid w:val="00C41A3D"/>
    <w:rsid w:val="00C50175"/>
    <w:rsid w:val="00C53D4B"/>
    <w:rsid w:val="00C552CD"/>
    <w:rsid w:val="00C562AE"/>
    <w:rsid w:val="00C61A39"/>
    <w:rsid w:val="00C63821"/>
    <w:rsid w:val="00C6558F"/>
    <w:rsid w:val="00C65A92"/>
    <w:rsid w:val="00C67B7C"/>
    <w:rsid w:val="00C82CF8"/>
    <w:rsid w:val="00C8597E"/>
    <w:rsid w:val="00C9471D"/>
    <w:rsid w:val="00C95A2F"/>
    <w:rsid w:val="00CA290E"/>
    <w:rsid w:val="00CB6A33"/>
    <w:rsid w:val="00CC3C9F"/>
    <w:rsid w:val="00CC4BB8"/>
    <w:rsid w:val="00CC6860"/>
    <w:rsid w:val="00CC7001"/>
    <w:rsid w:val="00CD0A64"/>
    <w:rsid w:val="00CD7015"/>
    <w:rsid w:val="00CD7C2F"/>
    <w:rsid w:val="00CE26A2"/>
    <w:rsid w:val="00CF0985"/>
    <w:rsid w:val="00CF522E"/>
    <w:rsid w:val="00CF5B0D"/>
    <w:rsid w:val="00CF7F01"/>
    <w:rsid w:val="00D03EDE"/>
    <w:rsid w:val="00D06939"/>
    <w:rsid w:val="00D070DE"/>
    <w:rsid w:val="00D14EE2"/>
    <w:rsid w:val="00D2130C"/>
    <w:rsid w:val="00D228F2"/>
    <w:rsid w:val="00D275A1"/>
    <w:rsid w:val="00D32EBA"/>
    <w:rsid w:val="00D43248"/>
    <w:rsid w:val="00D45F80"/>
    <w:rsid w:val="00D47B1F"/>
    <w:rsid w:val="00D52777"/>
    <w:rsid w:val="00D61E8F"/>
    <w:rsid w:val="00D627EE"/>
    <w:rsid w:val="00D63007"/>
    <w:rsid w:val="00D66176"/>
    <w:rsid w:val="00D70321"/>
    <w:rsid w:val="00D7553D"/>
    <w:rsid w:val="00D7569A"/>
    <w:rsid w:val="00D75A5D"/>
    <w:rsid w:val="00D7753D"/>
    <w:rsid w:val="00D83F58"/>
    <w:rsid w:val="00D87EBF"/>
    <w:rsid w:val="00D91C5F"/>
    <w:rsid w:val="00DA2608"/>
    <w:rsid w:val="00DA6E9C"/>
    <w:rsid w:val="00DA7AD3"/>
    <w:rsid w:val="00DB7CB7"/>
    <w:rsid w:val="00DC238E"/>
    <w:rsid w:val="00DC3B66"/>
    <w:rsid w:val="00DD4C0C"/>
    <w:rsid w:val="00DE3075"/>
    <w:rsid w:val="00DE614D"/>
    <w:rsid w:val="00DF06BD"/>
    <w:rsid w:val="00DF7408"/>
    <w:rsid w:val="00E03DAF"/>
    <w:rsid w:val="00E05076"/>
    <w:rsid w:val="00E1430F"/>
    <w:rsid w:val="00E162BB"/>
    <w:rsid w:val="00E205DC"/>
    <w:rsid w:val="00E222B4"/>
    <w:rsid w:val="00E22449"/>
    <w:rsid w:val="00E24954"/>
    <w:rsid w:val="00E267C5"/>
    <w:rsid w:val="00E323B9"/>
    <w:rsid w:val="00E3360E"/>
    <w:rsid w:val="00E363FC"/>
    <w:rsid w:val="00E37870"/>
    <w:rsid w:val="00E46194"/>
    <w:rsid w:val="00E47803"/>
    <w:rsid w:val="00E50118"/>
    <w:rsid w:val="00E5342A"/>
    <w:rsid w:val="00E567E3"/>
    <w:rsid w:val="00E60ACF"/>
    <w:rsid w:val="00E62E59"/>
    <w:rsid w:val="00E74AE3"/>
    <w:rsid w:val="00E7613B"/>
    <w:rsid w:val="00E816CE"/>
    <w:rsid w:val="00E873DB"/>
    <w:rsid w:val="00E95729"/>
    <w:rsid w:val="00EA35DE"/>
    <w:rsid w:val="00EA728E"/>
    <w:rsid w:val="00EB3D09"/>
    <w:rsid w:val="00EB6121"/>
    <w:rsid w:val="00EC1FCC"/>
    <w:rsid w:val="00EC5E21"/>
    <w:rsid w:val="00ED2DC0"/>
    <w:rsid w:val="00ED527B"/>
    <w:rsid w:val="00ED5B1D"/>
    <w:rsid w:val="00EE7E8C"/>
    <w:rsid w:val="00EF10F0"/>
    <w:rsid w:val="00EF5998"/>
    <w:rsid w:val="00EF6D4B"/>
    <w:rsid w:val="00F01C97"/>
    <w:rsid w:val="00F04357"/>
    <w:rsid w:val="00F05D67"/>
    <w:rsid w:val="00F07130"/>
    <w:rsid w:val="00F11D1B"/>
    <w:rsid w:val="00F140A7"/>
    <w:rsid w:val="00F14328"/>
    <w:rsid w:val="00F1584B"/>
    <w:rsid w:val="00F1584C"/>
    <w:rsid w:val="00F2122B"/>
    <w:rsid w:val="00F24785"/>
    <w:rsid w:val="00F26BFF"/>
    <w:rsid w:val="00F32EA1"/>
    <w:rsid w:val="00F445CA"/>
    <w:rsid w:val="00F45187"/>
    <w:rsid w:val="00F516E3"/>
    <w:rsid w:val="00F6384E"/>
    <w:rsid w:val="00F65B53"/>
    <w:rsid w:val="00F664A8"/>
    <w:rsid w:val="00F6671D"/>
    <w:rsid w:val="00F74A03"/>
    <w:rsid w:val="00F74B49"/>
    <w:rsid w:val="00F74ECF"/>
    <w:rsid w:val="00F74FCC"/>
    <w:rsid w:val="00F776E1"/>
    <w:rsid w:val="00F81259"/>
    <w:rsid w:val="00F818B1"/>
    <w:rsid w:val="00F84602"/>
    <w:rsid w:val="00F853F4"/>
    <w:rsid w:val="00F9034D"/>
    <w:rsid w:val="00F96085"/>
    <w:rsid w:val="00F96CA6"/>
    <w:rsid w:val="00F9761F"/>
    <w:rsid w:val="00FA0385"/>
    <w:rsid w:val="00FA36FA"/>
    <w:rsid w:val="00FA7B2D"/>
    <w:rsid w:val="00FB1D32"/>
    <w:rsid w:val="00FC0690"/>
    <w:rsid w:val="00FC4C88"/>
    <w:rsid w:val="00FC77F4"/>
    <w:rsid w:val="00FD1A3A"/>
    <w:rsid w:val="00FD273F"/>
    <w:rsid w:val="00FD390B"/>
    <w:rsid w:val="00FD771E"/>
    <w:rsid w:val="00FE1E80"/>
    <w:rsid w:val="00FE5D19"/>
    <w:rsid w:val="00FF3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Заголовок параграфа (1.)"/>
    <w:basedOn w:val="a"/>
    <w:next w:val="a"/>
    <w:link w:val="10"/>
    <w:qFormat/>
    <w:pPr>
      <w:keepNext/>
      <w:outlineLvl w:val="0"/>
    </w:pPr>
    <w:rPr>
      <w:sz w:val="28"/>
    </w:rPr>
  </w:style>
  <w:style w:type="paragraph" w:styleId="2">
    <w:name w:val="heading 2"/>
    <w:aliases w:val="Заголовок 2 Знак"/>
    <w:basedOn w:val="a"/>
    <w:next w:val="a"/>
    <w:qFormat/>
    <w:pPr>
      <w:keepNext/>
      <w:jc w:val="center"/>
      <w:outlineLvl w:val="1"/>
    </w:pPr>
    <w:rPr>
      <w:b/>
      <w:bCs/>
    </w:rPr>
  </w:style>
  <w:style w:type="paragraph" w:styleId="3">
    <w:name w:val="heading 3"/>
    <w:basedOn w:val="a"/>
    <w:next w:val="a"/>
    <w:qFormat/>
    <w:pPr>
      <w:keepNext/>
      <w:jc w:val="right"/>
      <w:outlineLvl w:val="2"/>
    </w:pPr>
    <w:rPr>
      <w:b/>
      <w:bCs/>
    </w:rPr>
  </w:style>
  <w:style w:type="paragraph" w:styleId="4">
    <w:name w:val="heading 4"/>
    <w:basedOn w:val="a"/>
    <w:next w:val="a"/>
    <w:qFormat/>
    <w:pPr>
      <w:keepNext/>
      <w:framePr w:hSpace="180" w:wrap="around" w:vAnchor="text" w:hAnchor="page" w:x="2242" w:y="146"/>
      <w:outlineLvl w:val="3"/>
    </w:pPr>
    <w:rPr>
      <w:b/>
      <w:bCs/>
    </w:rPr>
  </w:style>
  <w:style w:type="paragraph" w:styleId="5">
    <w:name w:val="heading 5"/>
    <w:basedOn w:val="a"/>
    <w:next w:val="a"/>
    <w:qFormat/>
    <w:pPr>
      <w:keepNext/>
      <w:ind w:left="708"/>
      <w:jc w:val="center"/>
      <w:outlineLvl w:val="4"/>
    </w:pPr>
    <w:rPr>
      <w:b/>
    </w:rPr>
  </w:style>
  <w:style w:type="paragraph" w:styleId="6">
    <w:name w:val="heading 6"/>
    <w:basedOn w:val="a"/>
    <w:next w:val="a"/>
    <w:qFormat/>
    <w:pPr>
      <w:keepNext/>
      <w:outlineLvl w:val="5"/>
    </w:pPr>
    <w:rPr>
      <w:b/>
      <w:bCs/>
    </w:rPr>
  </w:style>
  <w:style w:type="paragraph" w:styleId="7">
    <w:name w:val="heading 7"/>
    <w:basedOn w:val="a"/>
    <w:next w:val="a"/>
    <w:qFormat/>
    <w:pPr>
      <w:keepNext/>
      <w:ind w:left="708"/>
      <w:outlineLvl w:val="6"/>
    </w:pPr>
    <w:rPr>
      <w:sz w:val="28"/>
      <w:szCs w:val="28"/>
    </w:rPr>
  </w:style>
  <w:style w:type="paragraph" w:styleId="8">
    <w:name w:val="heading 8"/>
    <w:basedOn w:val="a"/>
    <w:next w:val="a"/>
    <w:qFormat/>
    <w:pPr>
      <w:keepNext/>
      <w:jc w:val="right"/>
      <w:outlineLvl w:val="7"/>
    </w:pPr>
    <w:rPr>
      <w:rFonts w:ascii="Arial" w:hAnsi="Arial" w:cs="Arial"/>
      <w:b/>
      <w:sz w:val="20"/>
      <w:szCs w:val="20"/>
    </w:rPr>
  </w:style>
  <w:style w:type="paragraph" w:styleId="9">
    <w:name w:val="heading 9"/>
    <w:basedOn w:val="a"/>
    <w:next w:val="a"/>
    <w:qFormat/>
    <w:pPr>
      <w:keepNext/>
      <w:tabs>
        <w:tab w:val="left" w:pos="8775"/>
      </w:tabs>
      <w:ind w:firstLine="708"/>
      <w:jc w:val="center"/>
      <w:outlineLvl w:val="8"/>
    </w:pPr>
    <w:rPr>
      <w:b/>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Title"/>
    <w:basedOn w:val="a"/>
    <w:link w:val="a5"/>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qFormat/>
    <w:pPr>
      <w:jc w:val="center"/>
    </w:pPr>
    <w:rPr>
      <w:rFonts w:ascii="Arial" w:hAnsi="Arial" w:cs="Arial"/>
      <w:b/>
      <w:bCs/>
      <w:sz w:val="20"/>
      <w:szCs w:val="16"/>
    </w:rPr>
  </w:style>
  <w:style w:type="paragraph" w:styleId="a7">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8">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9">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qFormat/>
    <w:pPr>
      <w:shd w:val="clear" w:color="auto" w:fill="FFFFFF"/>
      <w:spacing w:before="120"/>
      <w:ind w:left="136"/>
    </w:pPr>
    <w:rPr>
      <w:b/>
      <w:bCs/>
      <w:color w:val="323232"/>
      <w:spacing w:val="-7"/>
    </w:rPr>
  </w:style>
  <w:style w:type="character" w:styleId="aa">
    <w:name w:val="FollowedHyperlink"/>
    <w:rPr>
      <w:color w:val="800080"/>
      <w:u w:val="single"/>
    </w:rPr>
  </w:style>
  <w:style w:type="paragraph" w:customStyle="1" w:styleId="ab">
    <w:name w:val="Содержимое таблицы"/>
    <w:basedOn w:val="a"/>
    <w:pPr>
      <w:widowControl w:val="0"/>
      <w:suppressLineNumbers/>
      <w:suppressAutoHyphens/>
    </w:pPr>
    <w:rPr>
      <w:rFonts w:eastAsia="Lucida Sans Unicode" w:cs="Tahoma"/>
      <w:kern w:val="1"/>
      <w:lang/>
    </w:rPr>
  </w:style>
  <w:style w:type="paragraph" w:styleId="ac">
    <w:name w:val="Body Text"/>
    <w:basedOn w:val="a"/>
    <w:pPr>
      <w:tabs>
        <w:tab w:val="left" w:pos="3828"/>
      </w:tabs>
      <w:jc w:val="center"/>
    </w:pPr>
    <w:rPr>
      <w:b/>
      <w:bCs/>
      <w:szCs w:val="30"/>
    </w:rPr>
  </w:style>
  <w:style w:type="paragraph" w:styleId="20">
    <w:name w:val="Body Text 2"/>
    <w:basedOn w:val="a"/>
    <w:pPr>
      <w:tabs>
        <w:tab w:val="left" w:pos="3828"/>
      </w:tabs>
      <w:jc w:val="center"/>
    </w:pPr>
  </w:style>
  <w:style w:type="table" w:styleId="ad">
    <w:name w:val="Table Grid"/>
    <w:basedOn w:val="a1"/>
    <w:rsid w:val="001E7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5569CB"/>
    <w:rPr>
      <w:rFonts w:ascii="Tahoma" w:hAnsi="Tahoma"/>
      <w:sz w:val="16"/>
      <w:szCs w:val="16"/>
      <w:lang w:val="x-none" w:eastAsia="x-none"/>
    </w:rPr>
  </w:style>
  <w:style w:type="character" w:customStyle="1" w:styleId="af">
    <w:name w:val="Текст выноски Знак"/>
    <w:link w:val="ae"/>
    <w:rsid w:val="005569CB"/>
    <w:rPr>
      <w:rFonts w:ascii="Tahoma" w:hAnsi="Tahoma" w:cs="Tahoma"/>
      <w:sz w:val="16"/>
      <w:szCs w:val="16"/>
    </w:rPr>
  </w:style>
  <w:style w:type="character" w:customStyle="1" w:styleId="apple-converted-space">
    <w:name w:val="apple-converted-space"/>
    <w:basedOn w:val="a0"/>
    <w:rsid w:val="00C02BDA"/>
  </w:style>
  <w:style w:type="paragraph" w:styleId="af0">
    <w:name w:val="header"/>
    <w:basedOn w:val="a"/>
    <w:link w:val="af1"/>
    <w:rsid w:val="00B465E1"/>
    <w:pPr>
      <w:tabs>
        <w:tab w:val="center" w:pos="4536"/>
        <w:tab w:val="right" w:pos="9072"/>
      </w:tabs>
    </w:pPr>
    <w:rPr>
      <w:sz w:val="20"/>
      <w:szCs w:val="20"/>
    </w:rPr>
  </w:style>
  <w:style w:type="character" w:customStyle="1" w:styleId="af1">
    <w:name w:val="Верхний колонтитул Знак"/>
    <w:basedOn w:val="a0"/>
    <w:link w:val="af0"/>
    <w:rsid w:val="00B465E1"/>
  </w:style>
  <w:style w:type="paragraph" w:styleId="af2">
    <w:name w:val="List Paragraph"/>
    <w:basedOn w:val="a"/>
    <w:uiPriority w:val="34"/>
    <w:qFormat/>
    <w:rsid w:val="008E51CD"/>
    <w:pPr>
      <w:ind w:left="708"/>
    </w:pPr>
  </w:style>
  <w:style w:type="paragraph" w:styleId="af3">
    <w:name w:val="Document Map"/>
    <w:basedOn w:val="a"/>
    <w:link w:val="af4"/>
    <w:rsid w:val="00823FC9"/>
    <w:rPr>
      <w:rFonts w:ascii="Tahoma" w:hAnsi="Tahoma"/>
      <w:sz w:val="16"/>
      <w:szCs w:val="16"/>
      <w:lang w:val="x-none" w:eastAsia="x-none"/>
    </w:rPr>
  </w:style>
  <w:style w:type="character" w:customStyle="1" w:styleId="af4">
    <w:name w:val="Схема документа Знак"/>
    <w:link w:val="af3"/>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5">
    <w:name w:val="Strong"/>
    <w:qFormat/>
    <w:rsid w:val="0083504A"/>
    <w:rPr>
      <w:b/>
      <w:bCs/>
    </w:rPr>
  </w:style>
  <w:style w:type="paragraph" w:customStyle="1" w:styleId="af6">
    <w:name w:val="Пункт"/>
    <w:basedOn w:val="a"/>
    <w:rsid w:val="009D0979"/>
    <w:pPr>
      <w:tabs>
        <w:tab w:val="num" w:pos="1134"/>
      </w:tabs>
      <w:spacing w:line="360" w:lineRule="auto"/>
      <w:ind w:left="1134" w:hanging="1134"/>
      <w:jc w:val="both"/>
    </w:pPr>
    <w:rPr>
      <w:snapToGrid w:val="0"/>
      <w:sz w:val="28"/>
      <w:szCs w:val="20"/>
    </w:rPr>
  </w:style>
  <w:style w:type="paragraph" w:customStyle="1" w:styleId="af7">
    <w:name w:val="Подпункт"/>
    <w:basedOn w:val="af6"/>
    <w:rsid w:val="009D0979"/>
  </w:style>
  <w:style w:type="character" w:customStyle="1" w:styleId="af8">
    <w:name w:val="комментарий"/>
    <w:rsid w:val="009D0979"/>
    <w:rPr>
      <w:b/>
      <w:i/>
      <w:shd w:val="clear" w:color="auto" w:fill="FFFF99"/>
    </w:rPr>
  </w:style>
  <w:style w:type="table" w:customStyle="1" w:styleId="12">
    <w:name w:val="Сетка таблицы1"/>
    <w:basedOn w:val="a1"/>
    <w:next w:val="ad"/>
    <w:uiPriority w:val="59"/>
    <w:rsid w:val="00936E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Название Знак"/>
    <w:link w:val="a4"/>
    <w:rsid w:val="002C7A42"/>
    <w:rPr>
      <w:rFonts w:ascii="Arial" w:hAnsi="Arial"/>
      <w:b/>
      <w:sz w:val="24"/>
      <w:szCs w:val="24"/>
    </w:rPr>
  </w:style>
  <w:style w:type="character" w:customStyle="1" w:styleId="10">
    <w:name w:val="Заголовок 1 Знак"/>
    <w:aliases w:val="Заголовок параграфа (1.) Знак1"/>
    <w:link w:val="1"/>
    <w:rsid w:val="002C7A42"/>
    <w:rPr>
      <w:sz w:val="28"/>
      <w:szCs w:val="24"/>
    </w:rPr>
  </w:style>
  <w:style w:type="paragraph" w:styleId="13">
    <w:name w:val="toc 1"/>
    <w:basedOn w:val="a"/>
    <w:next w:val="a"/>
    <w:autoRedefine/>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1">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0">
    <w:name w:val="toc 3"/>
    <w:basedOn w:val="a"/>
    <w:next w:val="a"/>
    <w:autoRedefine/>
    <w:rsid w:val="00C552CD"/>
    <w:pPr>
      <w:ind w:left="440"/>
    </w:pPr>
    <w:rPr>
      <w:rFonts w:ascii="Book Antiqua" w:hAnsi="Book Antiqua"/>
      <w:i/>
      <w:sz w:val="20"/>
      <w:szCs w:val="20"/>
      <w:lang w:val="en-US" w:eastAsia="en-US"/>
    </w:rPr>
  </w:style>
  <w:style w:type="paragraph" w:styleId="af9">
    <w:name w:val="footer"/>
    <w:basedOn w:val="a"/>
    <w:link w:val="afa"/>
    <w:rsid w:val="00C552CD"/>
    <w:pPr>
      <w:tabs>
        <w:tab w:val="center" w:pos="4677"/>
        <w:tab w:val="right" w:pos="9355"/>
      </w:tabs>
      <w:jc w:val="both"/>
    </w:pPr>
    <w:rPr>
      <w:rFonts w:ascii="Book Antiqua" w:hAnsi="Book Antiqua"/>
      <w:sz w:val="18"/>
      <w:szCs w:val="20"/>
      <w:lang w:val="en-US" w:eastAsia="en-US"/>
    </w:rPr>
  </w:style>
  <w:style w:type="character" w:customStyle="1" w:styleId="afa">
    <w:name w:val="Нижний колонтитул Знак"/>
    <w:link w:val="af9"/>
    <w:rsid w:val="00C552CD"/>
    <w:rPr>
      <w:rFonts w:ascii="Book Antiqua" w:hAnsi="Book Antiqua"/>
      <w:sz w:val="18"/>
      <w:lang w:val="en-US" w:eastAsia="en-US"/>
    </w:rPr>
  </w:style>
  <w:style w:type="character" w:customStyle="1" w:styleId="11">
    <w:name w:val="Название объекта Знак1"/>
    <w:aliases w:val="Название объекта Знак Знак Знак Знак Знак2,Название объекта Знак Знак Знак Знак2,Название объекта Знак Знак Знак2,Название объекта Знак Знак Знак Знак Знак Знак1,Название объекта Знак Знак2,Название объекта1 Знак"/>
    <w:link w:val="a9"/>
    <w:locked/>
    <w:rsid w:val="00C552CD"/>
    <w:rPr>
      <w:b/>
      <w:bCs/>
      <w:color w:val="323232"/>
      <w:spacing w:val="-7"/>
      <w:sz w:val="24"/>
      <w:szCs w:val="24"/>
      <w:shd w:val="clear" w:color="auto" w:fill="FFFFFF"/>
    </w:rPr>
  </w:style>
  <w:style w:type="character" w:styleId="afb">
    <w:name w:val="annotation reference"/>
    <w:rsid w:val="00C552CD"/>
    <w:rPr>
      <w:rFonts w:cs="Times New Roman"/>
      <w:sz w:val="16"/>
      <w:szCs w:val="16"/>
    </w:rPr>
  </w:style>
  <w:style w:type="paragraph" w:styleId="afc">
    <w:name w:val="annotation text"/>
    <w:basedOn w:val="a"/>
    <w:link w:val="afd"/>
    <w:rsid w:val="00C552CD"/>
    <w:pPr>
      <w:jc w:val="both"/>
    </w:pPr>
    <w:rPr>
      <w:sz w:val="20"/>
      <w:szCs w:val="20"/>
      <w:lang w:val="en-US" w:eastAsia="en-US"/>
    </w:rPr>
  </w:style>
  <w:style w:type="character" w:customStyle="1" w:styleId="afd">
    <w:name w:val="Текст примечания Знак"/>
    <w:link w:val="afc"/>
    <w:rsid w:val="00C552CD"/>
    <w:rPr>
      <w:lang w:val="en-US" w:eastAsia="en-US"/>
    </w:rPr>
  </w:style>
  <w:style w:type="character" w:styleId="afe">
    <w:name w:val="page number"/>
    <w:rsid w:val="00C552CD"/>
    <w:rPr>
      <w:rFonts w:cs="Times New Roman"/>
    </w:rPr>
  </w:style>
  <w:style w:type="paragraph" w:customStyle="1" w:styleId="ListParagraph">
    <w:name w:val="List Paragraph"/>
    <w:basedOn w:val="a"/>
    <w:rsid w:val="00C552CD"/>
    <w:pPr>
      <w:ind w:left="708"/>
      <w:jc w:val="both"/>
    </w:pPr>
    <w:rPr>
      <w:rFonts w:ascii="Book Antiqua" w:hAnsi="Book Antiqua"/>
      <w:sz w:val="18"/>
      <w:szCs w:val="20"/>
      <w:lang w:val="en-US" w:eastAsia="en-US"/>
    </w:rPr>
  </w:style>
  <w:style w:type="paragraph" w:customStyle="1" w:styleId="31">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
    <w:name w:val="Body Text Indent"/>
    <w:basedOn w:val="a"/>
    <w:link w:val="aff0"/>
    <w:rsid w:val="006C6C06"/>
    <w:pPr>
      <w:spacing w:after="120"/>
      <w:ind w:left="283"/>
    </w:pPr>
  </w:style>
  <w:style w:type="character" w:customStyle="1" w:styleId="aff0">
    <w:name w:val="Основной текст с отступом Знак"/>
    <w:link w:val="aff"/>
    <w:rsid w:val="006C6C06"/>
    <w:rPr>
      <w:sz w:val="24"/>
      <w:szCs w:val="24"/>
    </w:rPr>
  </w:style>
  <w:style w:type="paragraph" w:customStyle="1" w:styleId="aff1">
    <w:name w:val="Текст документа"/>
    <w:basedOn w:val="a"/>
    <w:rsid w:val="006C6C06"/>
    <w:pPr>
      <w:spacing w:line="360" w:lineRule="auto"/>
      <w:ind w:firstLine="720"/>
      <w:jc w:val="both"/>
    </w:pPr>
  </w:style>
  <w:style w:type="character" w:customStyle="1" w:styleId="14">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2">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5">
    <w:name w:val="Обычный1"/>
    <w:rsid w:val="006C6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Заголовок параграфа (1.)"/>
    <w:basedOn w:val="a"/>
    <w:next w:val="a"/>
    <w:link w:val="10"/>
    <w:qFormat/>
    <w:pPr>
      <w:keepNext/>
      <w:outlineLvl w:val="0"/>
    </w:pPr>
    <w:rPr>
      <w:sz w:val="28"/>
    </w:rPr>
  </w:style>
  <w:style w:type="paragraph" w:styleId="2">
    <w:name w:val="heading 2"/>
    <w:aliases w:val="Заголовок 2 Знак"/>
    <w:basedOn w:val="a"/>
    <w:next w:val="a"/>
    <w:qFormat/>
    <w:pPr>
      <w:keepNext/>
      <w:jc w:val="center"/>
      <w:outlineLvl w:val="1"/>
    </w:pPr>
    <w:rPr>
      <w:b/>
      <w:bCs/>
    </w:rPr>
  </w:style>
  <w:style w:type="paragraph" w:styleId="3">
    <w:name w:val="heading 3"/>
    <w:basedOn w:val="a"/>
    <w:next w:val="a"/>
    <w:qFormat/>
    <w:pPr>
      <w:keepNext/>
      <w:jc w:val="right"/>
      <w:outlineLvl w:val="2"/>
    </w:pPr>
    <w:rPr>
      <w:b/>
      <w:bCs/>
    </w:rPr>
  </w:style>
  <w:style w:type="paragraph" w:styleId="4">
    <w:name w:val="heading 4"/>
    <w:basedOn w:val="a"/>
    <w:next w:val="a"/>
    <w:qFormat/>
    <w:pPr>
      <w:keepNext/>
      <w:framePr w:hSpace="180" w:wrap="around" w:vAnchor="text" w:hAnchor="page" w:x="2242" w:y="146"/>
      <w:outlineLvl w:val="3"/>
    </w:pPr>
    <w:rPr>
      <w:b/>
      <w:bCs/>
    </w:rPr>
  </w:style>
  <w:style w:type="paragraph" w:styleId="5">
    <w:name w:val="heading 5"/>
    <w:basedOn w:val="a"/>
    <w:next w:val="a"/>
    <w:qFormat/>
    <w:pPr>
      <w:keepNext/>
      <w:ind w:left="708"/>
      <w:jc w:val="center"/>
      <w:outlineLvl w:val="4"/>
    </w:pPr>
    <w:rPr>
      <w:b/>
    </w:rPr>
  </w:style>
  <w:style w:type="paragraph" w:styleId="6">
    <w:name w:val="heading 6"/>
    <w:basedOn w:val="a"/>
    <w:next w:val="a"/>
    <w:qFormat/>
    <w:pPr>
      <w:keepNext/>
      <w:outlineLvl w:val="5"/>
    </w:pPr>
    <w:rPr>
      <w:b/>
      <w:bCs/>
    </w:rPr>
  </w:style>
  <w:style w:type="paragraph" w:styleId="7">
    <w:name w:val="heading 7"/>
    <w:basedOn w:val="a"/>
    <w:next w:val="a"/>
    <w:qFormat/>
    <w:pPr>
      <w:keepNext/>
      <w:ind w:left="708"/>
      <w:outlineLvl w:val="6"/>
    </w:pPr>
    <w:rPr>
      <w:sz w:val="28"/>
      <w:szCs w:val="28"/>
    </w:rPr>
  </w:style>
  <w:style w:type="paragraph" w:styleId="8">
    <w:name w:val="heading 8"/>
    <w:basedOn w:val="a"/>
    <w:next w:val="a"/>
    <w:qFormat/>
    <w:pPr>
      <w:keepNext/>
      <w:jc w:val="right"/>
      <w:outlineLvl w:val="7"/>
    </w:pPr>
    <w:rPr>
      <w:rFonts w:ascii="Arial" w:hAnsi="Arial" w:cs="Arial"/>
      <w:b/>
      <w:sz w:val="20"/>
      <w:szCs w:val="20"/>
    </w:rPr>
  </w:style>
  <w:style w:type="paragraph" w:styleId="9">
    <w:name w:val="heading 9"/>
    <w:basedOn w:val="a"/>
    <w:next w:val="a"/>
    <w:qFormat/>
    <w:pPr>
      <w:keepNext/>
      <w:tabs>
        <w:tab w:val="left" w:pos="8775"/>
      </w:tabs>
      <w:ind w:firstLine="708"/>
      <w:jc w:val="center"/>
      <w:outlineLvl w:val="8"/>
    </w:pPr>
    <w:rPr>
      <w:b/>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Title"/>
    <w:basedOn w:val="a"/>
    <w:link w:val="a5"/>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qFormat/>
    <w:pPr>
      <w:jc w:val="center"/>
    </w:pPr>
    <w:rPr>
      <w:rFonts w:ascii="Arial" w:hAnsi="Arial" w:cs="Arial"/>
      <w:b/>
      <w:bCs/>
      <w:sz w:val="20"/>
      <w:szCs w:val="16"/>
    </w:rPr>
  </w:style>
  <w:style w:type="paragraph" w:styleId="a7">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8">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9">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qFormat/>
    <w:pPr>
      <w:shd w:val="clear" w:color="auto" w:fill="FFFFFF"/>
      <w:spacing w:before="120"/>
      <w:ind w:left="136"/>
    </w:pPr>
    <w:rPr>
      <w:b/>
      <w:bCs/>
      <w:color w:val="323232"/>
      <w:spacing w:val="-7"/>
    </w:rPr>
  </w:style>
  <w:style w:type="character" w:styleId="aa">
    <w:name w:val="FollowedHyperlink"/>
    <w:rPr>
      <w:color w:val="800080"/>
      <w:u w:val="single"/>
    </w:rPr>
  </w:style>
  <w:style w:type="paragraph" w:customStyle="1" w:styleId="ab">
    <w:name w:val="Содержимое таблицы"/>
    <w:basedOn w:val="a"/>
    <w:pPr>
      <w:widowControl w:val="0"/>
      <w:suppressLineNumbers/>
      <w:suppressAutoHyphens/>
    </w:pPr>
    <w:rPr>
      <w:rFonts w:eastAsia="Lucida Sans Unicode" w:cs="Tahoma"/>
      <w:kern w:val="1"/>
      <w:lang/>
    </w:rPr>
  </w:style>
  <w:style w:type="paragraph" w:styleId="ac">
    <w:name w:val="Body Text"/>
    <w:basedOn w:val="a"/>
    <w:pPr>
      <w:tabs>
        <w:tab w:val="left" w:pos="3828"/>
      </w:tabs>
      <w:jc w:val="center"/>
    </w:pPr>
    <w:rPr>
      <w:b/>
      <w:bCs/>
      <w:szCs w:val="30"/>
    </w:rPr>
  </w:style>
  <w:style w:type="paragraph" w:styleId="20">
    <w:name w:val="Body Text 2"/>
    <w:basedOn w:val="a"/>
    <w:pPr>
      <w:tabs>
        <w:tab w:val="left" w:pos="3828"/>
      </w:tabs>
      <w:jc w:val="center"/>
    </w:pPr>
  </w:style>
  <w:style w:type="table" w:styleId="ad">
    <w:name w:val="Table Grid"/>
    <w:basedOn w:val="a1"/>
    <w:rsid w:val="001E7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5569CB"/>
    <w:rPr>
      <w:rFonts w:ascii="Tahoma" w:hAnsi="Tahoma"/>
      <w:sz w:val="16"/>
      <w:szCs w:val="16"/>
      <w:lang w:val="x-none" w:eastAsia="x-none"/>
    </w:rPr>
  </w:style>
  <w:style w:type="character" w:customStyle="1" w:styleId="af">
    <w:name w:val="Текст выноски Знак"/>
    <w:link w:val="ae"/>
    <w:rsid w:val="005569CB"/>
    <w:rPr>
      <w:rFonts w:ascii="Tahoma" w:hAnsi="Tahoma" w:cs="Tahoma"/>
      <w:sz w:val="16"/>
      <w:szCs w:val="16"/>
    </w:rPr>
  </w:style>
  <w:style w:type="character" w:customStyle="1" w:styleId="apple-converted-space">
    <w:name w:val="apple-converted-space"/>
    <w:basedOn w:val="a0"/>
    <w:rsid w:val="00C02BDA"/>
  </w:style>
  <w:style w:type="paragraph" w:styleId="af0">
    <w:name w:val="header"/>
    <w:basedOn w:val="a"/>
    <w:link w:val="af1"/>
    <w:rsid w:val="00B465E1"/>
    <w:pPr>
      <w:tabs>
        <w:tab w:val="center" w:pos="4536"/>
        <w:tab w:val="right" w:pos="9072"/>
      </w:tabs>
    </w:pPr>
    <w:rPr>
      <w:sz w:val="20"/>
      <w:szCs w:val="20"/>
    </w:rPr>
  </w:style>
  <w:style w:type="character" w:customStyle="1" w:styleId="af1">
    <w:name w:val="Верхний колонтитул Знак"/>
    <w:basedOn w:val="a0"/>
    <w:link w:val="af0"/>
    <w:rsid w:val="00B465E1"/>
  </w:style>
  <w:style w:type="paragraph" w:styleId="af2">
    <w:name w:val="List Paragraph"/>
    <w:basedOn w:val="a"/>
    <w:uiPriority w:val="34"/>
    <w:qFormat/>
    <w:rsid w:val="008E51CD"/>
    <w:pPr>
      <w:ind w:left="708"/>
    </w:pPr>
  </w:style>
  <w:style w:type="paragraph" w:styleId="af3">
    <w:name w:val="Document Map"/>
    <w:basedOn w:val="a"/>
    <w:link w:val="af4"/>
    <w:rsid w:val="00823FC9"/>
    <w:rPr>
      <w:rFonts w:ascii="Tahoma" w:hAnsi="Tahoma"/>
      <w:sz w:val="16"/>
      <w:szCs w:val="16"/>
      <w:lang w:val="x-none" w:eastAsia="x-none"/>
    </w:rPr>
  </w:style>
  <w:style w:type="character" w:customStyle="1" w:styleId="af4">
    <w:name w:val="Схема документа Знак"/>
    <w:link w:val="af3"/>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5">
    <w:name w:val="Strong"/>
    <w:qFormat/>
    <w:rsid w:val="0083504A"/>
    <w:rPr>
      <w:b/>
      <w:bCs/>
    </w:rPr>
  </w:style>
  <w:style w:type="paragraph" w:customStyle="1" w:styleId="af6">
    <w:name w:val="Пункт"/>
    <w:basedOn w:val="a"/>
    <w:rsid w:val="009D0979"/>
    <w:pPr>
      <w:tabs>
        <w:tab w:val="num" w:pos="1134"/>
      </w:tabs>
      <w:spacing w:line="360" w:lineRule="auto"/>
      <w:ind w:left="1134" w:hanging="1134"/>
      <w:jc w:val="both"/>
    </w:pPr>
    <w:rPr>
      <w:snapToGrid w:val="0"/>
      <w:sz w:val="28"/>
      <w:szCs w:val="20"/>
    </w:rPr>
  </w:style>
  <w:style w:type="paragraph" w:customStyle="1" w:styleId="af7">
    <w:name w:val="Подпункт"/>
    <w:basedOn w:val="af6"/>
    <w:rsid w:val="009D0979"/>
  </w:style>
  <w:style w:type="character" w:customStyle="1" w:styleId="af8">
    <w:name w:val="комментарий"/>
    <w:rsid w:val="009D0979"/>
    <w:rPr>
      <w:b/>
      <w:i/>
      <w:shd w:val="clear" w:color="auto" w:fill="FFFF99"/>
    </w:rPr>
  </w:style>
  <w:style w:type="table" w:customStyle="1" w:styleId="12">
    <w:name w:val="Сетка таблицы1"/>
    <w:basedOn w:val="a1"/>
    <w:next w:val="ad"/>
    <w:uiPriority w:val="59"/>
    <w:rsid w:val="00936E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Название Знак"/>
    <w:link w:val="a4"/>
    <w:rsid w:val="002C7A42"/>
    <w:rPr>
      <w:rFonts w:ascii="Arial" w:hAnsi="Arial"/>
      <w:b/>
      <w:sz w:val="24"/>
      <w:szCs w:val="24"/>
    </w:rPr>
  </w:style>
  <w:style w:type="character" w:customStyle="1" w:styleId="10">
    <w:name w:val="Заголовок 1 Знак"/>
    <w:aliases w:val="Заголовок параграфа (1.) Знак1"/>
    <w:link w:val="1"/>
    <w:rsid w:val="002C7A42"/>
    <w:rPr>
      <w:sz w:val="28"/>
      <w:szCs w:val="24"/>
    </w:rPr>
  </w:style>
  <w:style w:type="paragraph" w:styleId="13">
    <w:name w:val="toc 1"/>
    <w:basedOn w:val="a"/>
    <w:next w:val="a"/>
    <w:autoRedefine/>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1">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0">
    <w:name w:val="toc 3"/>
    <w:basedOn w:val="a"/>
    <w:next w:val="a"/>
    <w:autoRedefine/>
    <w:rsid w:val="00C552CD"/>
    <w:pPr>
      <w:ind w:left="440"/>
    </w:pPr>
    <w:rPr>
      <w:rFonts w:ascii="Book Antiqua" w:hAnsi="Book Antiqua"/>
      <w:i/>
      <w:sz w:val="20"/>
      <w:szCs w:val="20"/>
      <w:lang w:val="en-US" w:eastAsia="en-US"/>
    </w:rPr>
  </w:style>
  <w:style w:type="paragraph" w:styleId="af9">
    <w:name w:val="footer"/>
    <w:basedOn w:val="a"/>
    <w:link w:val="afa"/>
    <w:rsid w:val="00C552CD"/>
    <w:pPr>
      <w:tabs>
        <w:tab w:val="center" w:pos="4677"/>
        <w:tab w:val="right" w:pos="9355"/>
      </w:tabs>
      <w:jc w:val="both"/>
    </w:pPr>
    <w:rPr>
      <w:rFonts w:ascii="Book Antiqua" w:hAnsi="Book Antiqua"/>
      <w:sz w:val="18"/>
      <w:szCs w:val="20"/>
      <w:lang w:val="en-US" w:eastAsia="en-US"/>
    </w:rPr>
  </w:style>
  <w:style w:type="character" w:customStyle="1" w:styleId="afa">
    <w:name w:val="Нижний колонтитул Знак"/>
    <w:link w:val="af9"/>
    <w:rsid w:val="00C552CD"/>
    <w:rPr>
      <w:rFonts w:ascii="Book Antiqua" w:hAnsi="Book Antiqua"/>
      <w:sz w:val="18"/>
      <w:lang w:val="en-US" w:eastAsia="en-US"/>
    </w:rPr>
  </w:style>
  <w:style w:type="character" w:customStyle="1" w:styleId="11">
    <w:name w:val="Название объекта Знак1"/>
    <w:aliases w:val="Название объекта Знак Знак Знак Знак Знак2,Название объекта Знак Знак Знак Знак2,Название объекта Знак Знак Знак2,Название объекта Знак Знак Знак Знак Знак Знак1,Название объекта Знак Знак2,Название объекта1 Знак"/>
    <w:link w:val="a9"/>
    <w:locked/>
    <w:rsid w:val="00C552CD"/>
    <w:rPr>
      <w:b/>
      <w:bCs/>
      <w:color w:val="323232"/>
      <w:spacing w:val="-7"/>
      <w:sz w:val="24"/>
      <w:szCs w:val="24"/>
      <w:shd w:val="clear" w:color="auto" w:fill="FFFFFF"/>
    </w:rPr>
  </w:style>
  <w:style w:type="character" w:styleId="afb">
    <w:name w:val="annotation reference"/>
    <w:rsid w:val="00C552CD"/>
    <w:rPr>
      <w:rFonts w:cs="Times New Roman"/>
      <w:sz w:val="16"/>
      <w:szCs w:val="16"/>
    </w:rPr>
  </w:style>
  <w:style w:type="paragraph" w:styleId="afc">
    <w:name w:val="annotation text"/>
    <w:basedOn w:val="a"/>
    <w:link w:val="afd"/>
    <w:rsid w:val="00C552CD"/>
    <w:pPr>
      <w:jc w:val="both"/>
    </w:pPr>
    <w:rPr>
      <w:sz w:val="20"/>
      <w:szCs w:val="20"/>
      <w:lang w:val="en-US" w:eastAsia="en-US"/>
    </w:rPr>
  </w:style>
  <w:style w:type="character" w:customStyle="1" w:styleId="afd">
    <w:name w:val="Текст примечания Знак"/>
    <w:link w:val="afc"/>
    <w:rsid w:val="00C552CD"/>
    <w:rPr>
      <w:lang w:val="en-US" w:eastAsia="en-US"/>
    </w:rPr>
  </w:style>
  <w:style w:type="character" w:styleId="afe">
    <w:name w:val="page number"/>
    <w:rsid w:val="00C552CD"/>
    <w:rPr>
      <w:rFonts w:cs="Times New Roman"/>
    </w:rPr>
  </w:style>
  <w:style w:type="paragraph" w:customStyle="1" w:styleId="ListParagraph">
    <w:name w:val="List Paragraph"/>
    <w:basedOn w:val="a"/>
    <w:rsid w:val="00C552CD"/>
    <w:pPr>
      <w:ind w:left="708"/>
      <w:jc w:val="both"/>
    </w:pPr>
    <w:rPr>
      <w:rFonts w:ascii="Book Antiqua" w:hAnsi="Book Antiqua"/>
      <w:sz w:val="18"/>
      <w:szCs w:val="20"/>
      <w:lang w:val="en-US" w:eastAsia="en-US"/>
    </w:rPr>
  </w:style>
  <w:style w:type="paragraph" w:customStyle="1" w:styleId="31">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
    <w:name w:val="Body Text Indent"/>
    <w:basedOn w:val="a"/>
    <w:link w:val="aff0"/>
    <w:rsid w:val="006C6C06"/>
    <w:pPr>
      <w:spacing w:after="120"/>
      <w:ind w:left="283"/>
    </w:pPr>
  </w:style>
  <w:style w:type="character" w:customStyle="1" w:styleId="aff0">
    <w:name w:val="Основной текст с отступом Знак"/>
    <w:link w:val="aff"/>
    <w:rsid w:val="006C6C06"/>
    <w:rPr>
      <w:sz w:val="24"/>
      <w:szCs w:val="24"/>
    </w:rPr>
  </w:style>
  <w:style w:type="paragraph" w:customStyle="1" w:styleId="aff1">
    <w:name w:val="Текст документа"/>
    <w:basedOn w:val="a"/>
    <w:rsid w:val="006C6C06"/>
    <w:pPr>
      <w:spacing w:line="360" w:lineRule="auto"/>
      <w:ind w:firstLine="720"/>
      <w:jc w:val="both"/>
    </w:pPr>
  </w:style>
  <w:style w:type="character" w:customStyle="1" w:styleId="14">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2">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5">
    <w:name w:val="Обычный1"/>
    <w:rsid w:val="006C6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5732">
      <w:bodyDiv w:val="1"/>
      <w:marLeft w:val="0"/>
      <w:marRight w:val="0"/>
      <w:marTop w:val="0"/>
      <w:marBottom w:val="0"/>
      <w:divBdr>
        <w:top w:val="none" w:sz="0" w:space="0" w:color="auto"/>
        <w:left w:val="none" w:sz="0" w:space="0" w:color="auto"/>
        <w:bottom w:val="none" w:sz="0" w:space="0" w:color="auto"/>
        <w:right w:val="none" w:sz="0" w:space="0" w:color="auto"/>
      </w:divBdr>
    </w:div>
    <w:div w:id="169680774">
      <w:bodyDiv w:val="1"/>
      <w:marLeft w:val="0"/>
      <w:marRight w:val="0"/>
      <w:marTop w:val="0"/>
      <w:marBottom w:val="0"/>
      <w:divBdr>
        <w:top w:val="none" w:sz="0" w:space="0" w:color="auto"/>
        <w:left w:val="none" w:sz="0" w:space="0" w:color="auto"/>
        <w:bottom w:val="none" w:sz="0" w:space="0" w:color="auto"/>
        <w:right w:val="none" w:sz="0" w:space="0" w:color="auto"/>
      </w:divBdr>
    </w:div>
    <w:div w:id="233592422">
      <w:bodyDiv w:val="1"/>
      <w:marLeft w:val="0"/>
      <w:marRight w:val="0"/>
      <w:marTop w:val="0"/>
      <w:marBottom w:val="0"/>
      <w:divBdr>
        <w:top w:val="none" w:sz="0" w:space="0" w:color="auto"/>
        <w:left w:val="none" w:sz="0" w:space="0" w:color="auto"/>
        <w:bottom w:val="none" w:sz="0" w:space="0" w:color="auto"/>
        <w:right w:val="none" w:sz="0" w:space="0" w:color="auto"/>
      </w:divBdr>
    </w:div>
    <w:div w:id="436095864">
      <w:bodyDiv w:val="1"/>
      <w:marLeft w:val="0"/>
      <w:marRight w:val="0"/>
      <w:marTop w:val="0"/>
      <w:marBottom w:val="0"/>
      <w:divBdr>
        <w:top w:val="none" w:sz="0" w:space="0" w:color="auto"/>
        <w:left w:val="none" w:sz="0" w:space="0" w:color="auto"/>
        <w:bottom w:val="none" w:sz="0" w:space="0" w:color="auto"/>
        <w:right w:val="none" w:sz="0" w:space="0" w:color="auto"/>
      </w:divBdr>
    </w:div>
    <w:div w:id="440876065">
      <w:bodyDiv w:val="1"/>
      <w:marLeft w:val="0"/>
      <w:marRight w:val="0"/>
      <w:marTop w:val="0"/>
      <w:marBottom w:val="0"/>
      <w:divBdr>
        <w:top w:val="none" w:sz="0" w:space="0" w:color="auto"/>
        <w:left w:val="none" w:sz="0" w:space="0" w:color="auto"/>
        <w:bottom w:val="none" w:sz="0" w:space="0" w:color="auto"/>
        <w:right w:val="none" w:sz="0" w:space="0" w:color="auto"/>
      </w:divBdr>
    </w:div>
    <w:div w:id="1096171792">
      <w:bodyDiv w:val="1"/>
      <w:marLeft w:val="0"/>
      <w:marRight w:val="0"/>
      <w:marTop w:val="0"/>
      <w:marBottom w:val="0"/>
      <w:divBdr>
        <w:top w:val="none" w:sz="0" w:space="0" w:color="auto"/>
        <w:left w:val="none" w:sz="0" w:space="0" w:color="auto"/>
        <w:bottom w:val="none" w:sz="0" w:space="0" w:color="auto"/>
        <w:right w:val="none" w:sz="0" w:space="0" w:color="auto"/>
      </w:divBdr>
    </w:div>
    <w:div w:id="1161385917">
      <w:bodyDiv w:val="1"/>
      <w:marLeft w:val="0"/>
      <w:marRight w:val="0"/>
      <w:marTop w:val="0"/>
      <w:marBottom w:val="0"/>
      <w:divBdr>
        <w:top w:val="none" w:sz="0" w:space="0" w:color="auto"/>
        <w:left w:val="none" w:sz="0" w:space="0" w:color="auto"/>
        <w:bottom w:val="none" w:sz="0" w:space="0" w:color="auto"/>
        <w:right w:val="none" w:sz="0" w:space="0" w:color="auto"/>
      </w:divBdr>
    </w:div>
    <w:div w:id="1920363725">
      <w:bodyDiv w:val="1"/>
      <w:marLeft w:val="0"/>
      <w:marRight w:val="0"/>
      <w:marTop w:val="0"/>
      <w:marBottom w:val="0"/>
      <w:divBdr>
        <w:top w:val="none" w:sz="0" w:space="0" w:color="auto"/>
        <w:left w:val="none" w:sz="0" w:space="0" w:color="auto"/>
        <w:bottom w:val="none" w:sz="0" w:space="0" w:color="auto"/>
        <w:right w:val="none" w:sz="0" w:space="0" w:color="auto"/>
      </w:divBdr>
    </w:div>
    <w:div w:id="2119518399">
      <w:bodyDiv w:val="1"/>
      <w:marLeft w:val="0"/>
      <w:marRight w:val="0"/>
      <w:marTop w:val="0"/>
      <w:marBottom w:val="0"/>
      <w:divBdr>
        <w:top w:val="none" w:sz="0" w:space="0" w:color="auto"/>
        <w:left w:val="none" w:sz="0" w:space="0" w:color="auto"/>
        <w:bottom w:val="none" w:sz="0" w:space="0" w:color="auto"/>
        <w:right w:val="none" w:sz="0" w:space="0" w:color="auto"/>
      </w:divBdr>
    </w:div>
    <w:div w:id="212857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8197A-676F-498C-9847-5EB298CC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ЗАПРОС КОТИРОВОК № ИПУ 2009/ ЗК-09</vt:lpstr>
    </vt:vector>
  </TitlesOfParts>
  <Company>Hewlett-Packard</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 № ИПУ 2009/ ЗК-09</dc:title>
  <dc:creator>GALA45</dc:creator>
  <cp:lastModifiedBy>NCRC User</cp:lastModifiedBy>
  <cp:revision>2</cp:revision>
  <cp:lastPrinted>2011-08-10T11:32:00Z</cp:lastPrinted>
  <dcterms:created xsi:type="dcterms:W3CDTF">2012-04-09T07:05:00Z</dcterms:created>
  <dcterms:modified xsi:type="dcterms:W3CDTF">2012-04-09T07:05:00Z</dcterms:modified>
</cp:coreProperties>
</file>